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5B5" w:rsidRPr="00B75276" w:rsidRDefault="000F1C80" w:rsidP="00B75276">
      <w:pPr>
        <w:pStyle w:val="papertitle"/>
        <w:rPr>
          <w:rFonts w:eastAsia="MS Mincho"/>
          <w:lang w:val="uk-UA"/>
        </w:rPr>
      </w:pPr>
      <w:r>
        <w:rPr>
          <w:rFonts w:eastAsia="MS Mincho"/>
          <w:lang w:val="uk-UA"/>
        </w:rPr>
        <w:t>Удосконалення о</w:t>
      </w:r>
      <w:r w:rsidR="00F0114B">
        <w:rPr>
          <w:rFonts w:eastAsia="MS Mincho"/>
          <w:lang w:val="uk-UA"/>
        </w:rPr>
        <w:t>бладнання для ремонту технічних засобів служби пального у військовій ланці</w:t>
      </w:r>
    </w:p>
    <w:p w:rsidR="008A55B5" w:rsidRPr="00B75276" w:rsidRDefault="008A55B5">
      <w:pPr>
        <w:pStyle w:val="Author"/>
        <w:rPr>
          <w:rFonts w:eastAsia="MS Mincho"/>
          <w:lang w:val="uk-UA"/>
        </w:rPr>
        <w:sectPr w:rsidR="008A55B5" w:rsidRPr="00B75276" w:rsidSect="005B4C11">
          <w:pgSz w:w="11909" w:h="16834" w:code="9"/>
          <w:pgMar w:top="993" w:right="734" w:bottom="2434" w:left="734" w:header="720" w:footer="720" w:gutter="0"/>
          <w:cols w:space="720"/>
          <w:docGrid w:linePitch="360"/>
        </w:sectPr>
      </w:pPr>
    </w:p>
    <w:p w:rsidR="008A55B5" w:rsidRPr="00B75276" w:rsidRDefault="00F0114B">
      <w:pPr>
        <w:pStyle w:val="Author"/>
        <w:rPr>
          <w:rFonts w:eastAsia="MS Mincho"/>
          <w:lang w:val="uk-UA"/>
        </w:rPr>
      </w:pPr>
      <w:r>
        <w:rPr>
          <w:rFonts w:eastAsia="MS Mincho"/>
          <w:lang w:val="uk-UA"/>
        </w:rPr>
        <w:lastRenderedPageBreak/>
        <w:t>Жигун Д.В.</w:t>
      </w:r>
    </w:p>
    <w:p w:rsidR="00FB507A" w:rsidRPr="00B75276" w:rsidRDefault="00B75276">
      <w:pPr>
        <w:pStyle w:val="Affiliation"/>
        <w:rPr>
          <w:rFonts w:eastAsia="MS Mincho"/>
          <w:lang w:val="uk-UA"/>
        </w:rPr>
      </w:pPr>
      <w:r w:rsidRPr="00B75276">
        <w:rPr>
          <w:rFonts w:eastAsia="MS Mincho"/>
          <w:lang w:val="uk-UA"/>
        </w:rPr>
        <w:t>науковий керівник</w:t>
      </w:r>
      <w:r w:rsidR="00C56D62" w:rsidRPr="00B75276">
        <w:rPr>
          <w:rFonts w:eastAsia="MS Mincho"/>
          <w:lang w:val="uk-UA"/>
        </w:rPr>
        <w:t xml:space="preserve">: </w:t>
      </w:r>
      <w:r w:rsidR="00F0114B">
        <w:rPr>
          <w:rFonts w:eastAsia="MS Mincho"/>
          <w:lang w:val="uk-UA"/>
        </w:rPr>
        <w:t xml:space="preserve">Юр’єв О.О. </w:t>
      </w:r>
    </w:p>
    <w:p w:rsidR="00C56D62" w:rsidRPr="00B75276" w:rsidRDefault="00B75276">
      <w:pPr>
        <w:pStyle w:val="Affiliation"/>
        <w:rPr>
          <w:rFonts w:eastAsia="MS Mincho"/>
          <w:lang w:val="uk-UA"/>
        </w:rPr>
      </w:pPr>
      <w:r>
        <w:rPr>
          <w:rFonts w:eastAsia="MS Mincho"/>
          <w:lang w:val="uk-UA"/>
        </w:rPr>
        <w:t>К</w:t>
      </w:r>
      <w:r w:rsidRPr="00B75276">
        <w:rPr>
          <w:rFonts w:eastAsia="MS Mincho"/>
          <w:lang w:val="uk-UA"/>
        </w:rPr>
        <w:t xml:space="preserve">афедра </w:t>
      </w:r>
      <w:r w:rsidR="00923340">
        <w:rPr>
          <w:rFonts w:eastAsia="MS Mincho"/>
          <w:lang w:val="uk-UA"/>
        </w:rPr>
        <w:t>військової підготовки</w:t>
      </w:r>
      <w:r w:rsidR="00587F8E" w:rsidRPr="00B75276">
        <w:rPr>
          <w:rFonts w:eastAsia="MS Mincho"/>
          <w:lang w:val="uk-UA"/>
        </w:rPr>
        <w:t xml:space="preserve"> </w:t>
      </w:r>
    </w:p>
    <w:p w:rsidR="00C56D62" w:rsidRPr="00B75276" w:rsidRDefault="00B75276">
      <w:pPr>
        <w:pStyle w:val="Affiliation"/>
        <w:rPr>
          <w:rFonts w:eastAsia="MS Mincho"/>
          <w:lang w:val="uk-UA"/>
        </w:rPr>
      </w:pPr>
      <w:r w:rsidRPr="00B75276">
        <w:rPr>
          <w:rFonts w:eastAsia="MS Mincho"/>
          <w:lang w:val="uk-UA"/>
        </w:rPr>
        <w:t xml:space="preserve">Національний </w:t>
      </w:r>
      <w:r w:rsidR="00923340">
        <w:rPr>
          <w:rFonts w:eastAsia="MS Mincho"/>
          <w:lang w:val="uk-UA"/>
        </w:rPr>
        <w:t>авіаційний</w:t>
      </w:r>
      <w:r>
        <w:rPr>
          <w:rFonts w:eastAsia="MS Mincho"/>
          <w:lang w:val="uk-UA"/>
        </w:rPr>
        <w:t xml:space="preserve"> університет</w:t>
      </w:r>
      <w:r w:rsidR="00587F8E" w:rsidRPr="00B75276">
        <w:rPr>
          <w:rFonts w:eastAsia="MS Mincho"/>
          <w:lang w:val="uk-UA"/>
        </w:rPr>
        <w:t xml:space="preserve">, </w:t>
      </w:r>
    </w:p>
    <w:p w:rsidR="00587F8E" w:rsidRDefault="00B75276">
      <w:pPr>
        <w:pStyle w:val="Affiliation"/>
        <w:rPr>
          <w:rFonts w:eastAsia="MS Mincho"/>
          <w:lang w:val="uk-UA"/>
        </w:rPr>
      </w:pPr>
      <w:r>
        <w:rPr>
          <w:rFonts w:eastAsia="MS Mincho"/>
          <w:lang w:val="uk-UA"/>
        </w:rPr>
        <w:t xml:space="preserve">Київ, </w:t>
      </w:r>
      <w:r w:rsidR="00170359">
        <w:rPr>
          <w:rFonts w:eastAsia="MS Mincho"/>
          <w:lang w:val="uk-UA"/>
        </w:rPr>
        <w:t>Україна</w:t>
      </w:r>
    </w:p>
    <w:p w:rsidR="00170359" w:rsidRPr="00170359" w:rsidRDefault="00170359">
      <w:pPr>
        <w:pStyle w:val="Affiliation"/>
        <w:rPr>
          <w:rFonts w:eastAsia="MS Mincho"/>
          <w:lang w:val="ru-RU"/>
        </w:rPr>
      </w:pPr>
      <w:hyperlink r:id="rId6" w:history="1">
        <w:r w:rsidRPr="000E1BB3">
          <w:rPr>
            <w:rStyle w:val="a5"/>
            <w:rFonts w:eastAsia="MS Mincho"/>
          </w:rPr>
          <w:t>gyg</w:t>
        </w:r>
        <w:r w:rsidRPr="00170359">
          <w:rPr>
            <w:rStyle w:val="a5"/>
            <w:rFonts w:eastAsia="MS Mincho"/>
            <w:lang w:val="ru-RU"/>
          </w:rPr>
          <w:t>_</w:t>
        </w:r>
        <w:r w:rsidRPr="000E1BB3">
          <w:rPr>
            <w:rStyle w:val="a5"/>
            <w:rFonts w:eastAsia="MS Mincho"/>
          </w:rPr>
          <w:t>dimas</w:t>
        </w:r>
        <w:r w:rsidRPr="00170359">
          <w:rPr>
            <w:rStyle w:val="a5"/>
            <w:rFonts w:eastAsia="MS Mincho"/>
            <w:lang w:val="ru-RU"/>
          </w:rPr>
          <w:t>@</w:t>
        </w:r>
        <w:r w:rsidRPr="000E1BB3">
          <w:rPr>
            <w:rStyle w:val="a5"/>
            <w:rFonts w:eastAsia="MS Mincho"/>
          </w:rPr>
          <w:t>ukr</w:t>
        </w:r>
        <w:r w:rsidRPr="00170359">
          <w:rPr>
            <w:rStyle w:val="a5"/>
            <w:rFonts w:eastAsia="MS Mincho"/>
            <w:lang w:val="ru-RU"/>
          </w:rPr>
          <w:t>.</w:t>
        </w:r>
        <w:r w:rsidRPr="000E1BB3">
          <w:rPr>
            <w:rStyle w:val="a5"/>
            <w:rFonts w:eastAsia="MS Mincho"/>
          </w:rPr>
          <w:t>net</w:t>
        </w:r>
      </w:hyperlink>
      <w:r w:rsidRPr="00170359">
        <w:rPr>
          <w:rFonts w:eastAsia="MS Mincho"/>
          <w:lang w:val="ru-RU"/>
        </w:rPr>
        <w:t xml:space="preserve"> </w:t>
      </w:r>
    </w:p>
    <w:p w:rsidR="008A55B5" w:rsidRPr="00B75276" w:rsidRDefault="008A55B5" w:rsidP="00DC03A6">
      <w:pPr>
        <w:jc w:val="both"/>
        <w:rPr>
          <w:rFonts w:eastAsia="MS Mincho"/>
          <w:lang w:val="uk-UA"/>
        </w:rPr>
      </w:pPr>
    </w:p>
    <w:p w:rsidR="008A55B5" w:rsidRPr="00B75276" w:rsidRDefault="008A55B5">
      <w:pPr>
        <w:rPr>
          <w:rFonts w:eastAsia="MS Mincho"/>
          <w:lang w:val="uk-UA"/>
        </w:rPr>
        <w:sectPr w:rsidR="008A55B5" w:rsidRPr="00B75276" w:rsidSect="006C4648">
          <w:type w:val="continuous"/>
          <w:pgSz w:w="11909" w:h="16834" w:code="9"/>
          <w:pgMar w:top="1080" w:right="734" w:bottom="2434" w:left="734" w:header="720" w:footer="720" w:gutter="0"/>
          <w:cols w:space="720"/>
          <w:docGrid w:linePitch="360"/>
        </w:sectPr>
      </w:pPr>
    </w:p>
    <w:p w:rsidR="002A7D5D" w:rsidRPr="00BA6328" w:rsidRDefault="00FB507A">
      <w:pPr>
        <w:pStyle w:val="Abstract"/>
        <w:rPr>
          <w:rFonts w:eastAsia="MS Mincho"/>
          <w:lang w:val="uk-UA"/>
        </w:rPr>
      </w:pPr>
      <w:r w:rsidRPr="00BA6328">
        <w:rPr>
          <w:rFonts w:eastAsia="MS Mincho"/>
          <w:i/>
          <w:iCs/>
          <w:lang w:val="uk-UA"/>
        </w:rPr>
        <w:lastRenderedPageBreak/>
        <w:t xml:space="preserve">Анотація </w:t>
      </w:r>
      <w:r w:rsidR="008A55B5" w:rsidRPr="00BA6328">
        <w:rPr>
          <w:rFonts w:eastAsia="MS Mincho"/>
          <w:lang w:val="uk-UA"/>
        </w:rPr>
        <w:t>—</w:t>
      </w:r>
      <w:r w:rsidRPr="00BA6328">
        <w:rPr>
          <w:rFonts w:eastAsia="MS Mincho"/>
          <w:lang w:val="uk-UA"/>
        </w:rPr>
        <w:t xml:space="preserve"> </w:t>
      </w:r>
      <w:r w:rsidR="002A7D5D" w:rsidRPr="00BA6328">
        <w:rPr>
          <w:rFonts w:eastAsia="MS Mincho"/>
          <w:lang w:val="uk-UA"/>
        </w:rPr>
        <w:t xml:space="preserve">робота присвячена розгляду </w:t>
      </w:r>
      <w:r w:rsidR="00ED7774">
        <w:rPr>
          <w:rFonts w:eastAsia="MS Mincho"/>
          <w:lang w:val="uk-UA"/>
        </w:rPr>
        <w:t xml:space="preserve">шляхів вирішення </w:t>
      </w:r>
      <w:r w:rsidR="002A7D5D" w:rsidRPr="00BA6328">
        <w:rPr>
          <w:rFonts w:eastAsia="MS Mincho"/>
          <w:lang w:val="uk-UA"/>
        </w:rPr>
        <w:t xml:space="preserve">проблеми </w:t>
      </w:r>
      <w:r w:rsidR="00F0114B">
        <w:rPr>
          <w:rFonts w:eastAsia="MS Mincho"/>
          <w:lang w:val="uk-UA"/>
        </w:rPr>
        <w:t>удосконалення обладнання для ремонту технічних засобів служби пального.</w:t>
      </w:r>
      <w:r w:rsidR="002A7D5D" w:rsidRPr="00BA6328">
        <w:rPr>
          <w:rFonts w:eastAsia="MS Mincho"/>
          <w:lang w:val="uk-UA"/>
        </w:rPr>
        <w:t xml:space="preserve"> </w:t>
      </w:r>
      <w:r w:rsidR="002B6A54" w:rsidRPr="00BA6328">
        <w:rPr>
          <w:rFonts w:eastAsia="MS Mincho"/>
          <w:lang w:val="uk-UA"/>
        </w:rPr>
        <w:t xml:space="preserve">В роботі запропоновано </w:t>
      </w:r>
      <w:r w:rsidR="0017191F">
        <w:rPr>
          <w:rFonts w:eastAsia="MS Mincho"/>
          <w:lang w:val="uk-UA"/>
        </w:rPr>
        <w:t xml:space="preserve">автомобільне базове шасі </w:t>
      </w:r>
      <w:r w:rsidR="00DB1A14">
        <w:rPr>
          <w:rFonts w:eastAsia="MS Mincho"/>
          <w:lang w:val="uk-UA"/>
        </w:rPr>
        <w:t xml:space="preserve">та двовісний напівпричіп, </w:t>
      </w:r>
      <w:r w:rsidR="0017191F">
        <w:rPr>
          <w:rFonts w:eastAsia="MS Mincho"/>
          <w:lang w:val="uk-UA"/>
        </w:rPr>
        <w:t>на як</w:t>
      </w:r>
      <w:r w:rsidR="00ED7774">
        <w:rPr>
          <w:rFonts w:eastAsia="MS Mincho"/>
          <w:lang w:val="uk-UA"/>
        </w:rPr>
        <w:t>их</w:t>
      </w:r>
      <w:r w:rsidR="0017191F">
        <w:rPr>
          <w:rFonts w:eastAsia="MS Mincho"/>
          <w:lang w:val="uk-UA"/>
        </w:rPr>
        <w:t xml:space="preserve"> змонтоване відповідне </w:t>
      </w:r>
      <w:r w:rsidR="00ED7774">
        <w:rPr>
          <w:rFonts w:eastAsia="MS Mincho"/>
          <w:lang w:val="uk-UA"/>
        </w:rPr>
        <w:t xml:space="preserve">ремонтне </w:t>
      </w:r>
      <w:r w:rsidR="0017191F">
        <w:rPr>
          <w:rFonts w:eastAsia="MS Mincho"/>
          <w:lang w:val="uk-UA"/>
        </w:rPr>
        <w:t>обладнання</w:t>
      </w:r>
      <w:r w:rsidR="00ED7774">
        <w:rPr>
          <w:rFonts w:eastAsia="MS Mincho"/>
          <w:lang w:val="uk-UA"/>
        </w:rPr>
        <w:t>, розташовані допоміжні засоби та витратні матеріали для проведення відповідних робіт.</w:t>
      </w:r>
    </w:p>
    <w:p w:rsidR="004C06C2" w:rsidRDefault="00FB507A">
      <w:pPr>
        <w:pStyle w:val="keywords"/>
        <w:rPr>
          <w:rFonts w:eastAsia="MS Mincho"/>
          <w:lang w:val="uk-UA"/>
        </w:rPr>
      </w:pPr>
      <w:r w:rsidRPr="00B75276">
        <w:rPr>
          <w:rFonts w:eastAsia="MS Mincho"/>
          <w:lang w:val="uk-UA"/>
        </w:rPr>
        <w:t xml:space="preserve">Ключові слова </w:t>
      </w:r>
      <w:r w:rsidR="0072064C" w:rsidRPr="00B75276">
        <w:rPr>
          <w:rFonts w:eastAsia="MS Mincho"/>
          <w:lang w:val="uk-UA"/>
        </w:rPr>
        <w:t>—</w:t>
      </w:r>
      <w:r w:rsidRPr="00B75276">
        <w:rPr>
          <w:rFonts w:eastAsia="MS Mincho"/>
          <w:lang w:val="uk-UA"/>
        </w:rPr>
        <w:t xml:space="preserve"> </w:t>
      </w:r>
      <w:r w:rsidR="00170359">
        <w:rPr>
          <w:rFonts w:eastAsia="MS Mincho"/>
          <w:lang w:val="uk-UA"/>
        </w:rPr>
        <w:t xml:space="preserve">Збройні Сили України, </w:t>
      </w:r>
      <w:r w:rsidR="00757C50">
        <w:rPr>
          <w:rFonts w:eastAsia="MS Mincho"/>
          <w:lang w:val="uk-UA"/>
        </w:rPr>
        <w:t>автомо</w:t>
      </w:r>
      <w:r w:rsidR="005A376C">
        <w:rPr>
          <w:rFonts w:eastAsia="MS Mincho"/>
          <w:lang w:val="uk-UA"/>
        </w:rPr>
        <w:t>більне базове шасі, кузов фурго</w:t>
      </w:r>
      <w:r w:rsidR="00757C50">
        <w:rPr>
          <w:rFonts w:eastAsia="MS Mincho"/>
          <w:lang w:val="uk-UA"/>
        </w:rPr>
        <w:t>н, двовісний напівприч</w:t>
      </w:r>
      <w:r w:rsidR="00ED7774">
        <w:rPr>
          <w:rFonts w:eastAsia="MS Mincho"/>
          <w:lang w:val="uk-UA"/>
        </w:rPr>
        <w:t>і</w:t>
      </w:r>
      <w:r w:rsidR="00757C50">
        <w:rPr>
          <w:rFonts w:eastAsia="MS Mincho"/>
          <w:lang w:val="uk-UA"/>
        </w:rPr>
        <w:t>п, обладнання для ремонту технічних засобів служби пального.</w:t>
      </w:r>
    </w:p>
    <w:p w:rsidR="008A55B5" w:rsidRPr="00E71197" w:rsidRDefault="00DB1A14" w:rsidP="00DB1A14">
      <w:pPr>
        <w:pStyle w:val="6"/>
        <w:rPr>
          <w:rFonts w:ascii="Times New Roman" w:eastAsia="MS Mincho" w:hAnsi="Times New Roman"/>
          <w:b w:val="0"/>
          <w:lang w:val="uk-UA"/>
        </w:rPr>
      </w:pPr>
      <w:r w:rsidRPr="00E71197">
        <w:rPr>
          <w:rFonts w:ascii="Times New Roman" w:eastAsia="MS Mincho" w:hAnsi="Times New Roman"/>
          <w:b w:val="0"/>
          <w:lang w:val="uk-UA"/>
        </w:rPr>
        <w:t xml:space="preserve">І.   </w:t>
      </w:r>
      <w:r w:rsidR="00FB507A" w:rsidRPr="00E71197">
        <w:rPr>
          <w:rFonts w:ascii="Times New Roman" w:eastAsia="MS Mincho" w:hAnsi="Times New Roman"/>
          <w:b w:val="0"/>
          <w:lang w:val="uk-UA"/>
        </w:rPr>
        <w:t>В</w:t>
      </w:r>
      <w:r w:rsidR="00994993" w:rsidRPr="00E71197">
        <w:rPr>
          <w:rFonts w:ascii="Times New Roman" w:eastAsia="MS Mincho" w:hAnsi="Times New Roman"/>
          <w:b w:val="0"/>
          <w:lang w:val="uk-UA"/>
        </w:rPr>
        <w:t>СТУП</w:t>
      </w:r>
    </w:p>
    <w:p w:rsidR="009D7FC6" w:rsidRPr="009D7FC6" w:rsidRDefault="009D7FC6" w:rsidP="009D7FC6">
      <w:pPr>
        <w:ind w:firstLine="284"/>
        <w:jc w:val="both"/>
        <w:rPr>
          <w:rFonts w:eastAsia="MS Mincho"/>
          <w:lang w:val="uk-UA"/>
        </w:rPr>
      </w:pPr>
      <w:r>
        <w:rPr>
          <w:rFonts w:eastAsia="MS Mincho"/>
          <w:lang w:val="uk-UA"/>
        </w:rPr>
        <w:t>Метою статті є донести і зауважити</w:t>
      </w:r>
      <w:r w:rsidR="00ED7774">
        <w:rPr>
          <w:rFonts w:eastAsia="MS Mincho"/>
          <w:lang w:val="uk-UA"/>
        </w:rPr>
        <w:t>, що</w:t>
      </w:r>
      <w:r>
        <w:rPr>
          <w:rFonts w:eastAsia="MS Mincho"/>
          <w:lang w:val="uk-UA"/>
        </w:rPr>
        <w:t xml:space="preserve"> </w:t>
      </w:r>
      <w:r w:rsidR="00AE2B51">
        <w:rPr>
          <w:rFonts w:eastAsia="MS Mincho"/>
          <w:lang w:val="uk-UA"/>
        </w:rPr>
        <w:t>наша держава має вітчизняного виробника</w:t>
      </w:r>
      <w:r w:rsidR="00ED7774">
        <w:rPr>
          <w:rFonts w:eastAsia="MS Mincho"/>
          <w:lang w:val="uk-UA"/>
        </w:rPr>
        <w:t>, широкий асортимент товарів високої якості</w:t>
      </w:r>
      <w:r w:rsidR="000F4693" w:rsidRPr="000F4693">
        <w:rPr>
          <w:rFonts w:eastAsia="MS Mincho"/>
          <w:lang w:val="uk-UA"/>
        </w:rPr>
        <w:t xml:space="preserve"> </w:t>
      </w:r>
      <w:r w:rsidR="000F4693">
        <w:rPr>
          <w:rFonts w:eastAsia="MS Mincho"/>
          <w:lang w:val="uk-UA"/>
        </w:rPr>
        <w:t>якого</w:t>
      </w:r>
      <w:r w:rsidR="00ED7774">
        <w:rPr>
          <w:rFonts w:eastAsia="MS Mincho"/>
          <w:lang w:val="uk-UA"/>
        </w:rPr>
        <w:t>, відповідає вимогам</w:t>
      </w:r>
      <w:r w:rsidR="00406FD2">
        <w:rPr>
          <w:rFonts w:eastAsia="MS Mincho"/>
          <w:lang w:val="uk-UA"/>
        </w:rPr>
        <w:t xml:space="preserve"> експлуатації, які необхідні </w:t>
      </w:r>
      <w:r w:rsidR="00ED7774">
        <w:rPr>
          <w:rFonts w:eastAsia="MS Mincho"/>
          <w:lang w:val="uk-UA"/>
        </w:rPr>
        <w:t xml:space="preserve"> для </w:t>
      </w:r>
      <w:r w:rsidR="00406FD2">
        <w:rPr>
          <w:rFonts w:eastAsia="MS Mincho"/>
          <w:lang w:val="uk-UA"/>
        </w:rPr>
        <w:t>застосування</w:t>
      </w:r>
      <w:r w:rsidR="00ED7774">
        <w:rPr>
          <w:rFonts w:eastAsia="MS Mincho"/>
          <w:lang w:val="uk-UA"/>
        </w:rPr>
        <w:t xml:space="preserve"> їх</w:t>
      </w:r>
      <w:r w:rsidR="00AE2B51">
        <w:rPr>
          <w:rFonts w:eastAsia="MS Mincho"/>
          <w:lang w:val="uk-UA"/>
        </w:rPr>
        <w:t xml:space="preserve"> у війська</w:t>
      </w:r>
      <w:r w:rsidR="00406FD2">
        <w:rPr>
          <w:rFonts w:eastAsia="MS Mincho"/>
          <w:lang w:val="uk-UA"/>
        </w:rPr>
        <w:t>х</w:t>
      </w:r>
      <w:r w:rsidR="00AE2B51">
        <w:rPr>
          <w:rFonts w:eastAsia="MS Mincho"/>
          <w:lang w:val="uk-UA"/>
        </w:rPr>
        <w:t>.</w:t>
      </w:r>
    </w:p>
    <w:p w:rsidR="00BC0AEB" w:rsidRDefault="00E114A4" w:rsidP="000F4693">
      <w:pPr>
        <w:pStyle w:val="a3"/>
        <w:spacing w:after="0" w:line="240" w:lineRule="auto"/>
        <w:ind w:firstLine="289"/>
        <w:rPr>
          <w:lang w:val="uk-UA"/>
        </w:rPr>
      </w:pPr>
      <w:r>
        <w:rPr>
          <w:lang w:val="uk-UA"/>
        </w:rPr>
        <w:t>П</w:t>
      </w:r>
      <w:r w:rsidR="002555EE">
        <w:rPr>
          <w:lang w:val="uk-UA"/>
        </w:rPr>
        <w:t xml:space="preserve">роведений аналіз обладнання, що наданий час використовується в Збройних Силах України (далі –ЗСУ) для  забезпечення відновлювальних робіт (живучості) технічних засобів служби пального, яке потребує термінового </w:t>
      </w:r>
      <w:r w:rsidR="00AE2B51">
        <w:rPr>
          <w:lang w:val="uk-UA"/>
        </w:rPr>
        <w:t>імпортозаміщення</w:t>
      </w:r>
      <w:r w:rsidR="000F4693">
        <w:rPr>
          <w:lang w:val="uk-UA"/>
        </w:rPr>
        <w:t xml:space="preserve"> та модернізації</w:t>
      </w:r>
      <w:r w:rsidR="00AE2B51">
        <w:rPr>
          <w:lang w:val="uk-UA"/>
        </w:rPr>
        <w:t>.</w:t>
      </w:r>
      <w:r w:rsidR="00FC6005">
        <w:rPr>
          <w:lang w:val="uk-UA"/>
        </w:rPr>
        <w:t xml:space="preserve"> </w:t>
      </w:r>
    </w:p>
    <w:p w:rsidR="00FC6005" w:rsidRDefault="00FC6005" w:rsidP="000F4693">
      <w:pPr>
        <w:pStyle w:val="a3"/>
        <w:spacing w:after="0" w:line="240" w:lineRule="auto"/>
        <w:ind w:firstLine="289"/>
        <w:rPr>
          <w:lang w:val="uk-UA"/>
        </w:rPr>
      </w:pPr>
      <w:r>
        <w:rPr>
          <w:lang w:val="uk-UA"/>
        </w:rPr>
        <w:t>Пересувна ремонтна майстерня ПРМ-СГ</w:t>
      </w:r>
      <w:r w:rsidR="002555EE">
        <w:rPr>
          <w:lang w:val="uk-UA"/>
        </w:rPr>
        <w:t>,</w:t>
      </w:r>
      <w:r>
        <w:rPr>
          <w:lang w:val="uk-UA"/>
        </w:rPr>
        <w:t xml:space="preserve"> яка </w:t>
      </w:r>
      <w:r w:rsidR="002555EE">
        <w:rPr>
          <w:lang w:val="uk-UA"/>
        </w:rPr>
        <w:t xml:space="preserve">представлена </w:t>
      </w:r>
      <w:r>
        <w:rPr>
          <w:lang w:val="uk-UA"/>
        </w:rPr>
        <w:t xml:space="preserve">в невеликій кількості </w:t>
      </w:r>
      <w:r w:rsidR="00CD27F1">
        <w:rPr>
          <w:lang w:val="uk-UA"/>
        </w:rPr>
        <w:t>в</w:t>
      </w:r>
      <w:r w:rsidR="002555EE">
        <w:rPr>
          <w:lang w:val="uk-UA"/>
        </w:rPr>
        <w:t xml:space="preserve"> ЗСУ</w:t>
      </w:r>
      <w:r>
        <w:rPr>
          <w:lang w:val="uk-UA"/>
        </w:rPr>
        <w:t>, не може</w:t>
      </w:r>
      <w:r w:rsidR="002555EE">
        <w:rPr>
          <w:lang w:val="uk-UA"/>
        </w:rPr>
        <w:t xml:space="preserve"> забезпечити</w:t>
      </w:r>
      <w:r>
        <w:rPr>
          <w:lang w:val="uk-UA"/>
        </w:rPr>
        <w:t xml:space="preserve"> </w:t>
      </w:r>
      <w:r w:rsidR="002555EE">
        <w:rPr>
          <w:lang w:val="uk-UA"/>
        </w:rPr>
        <w:t>потребу в ремонтних (відновлювальних) роботах частин та підрозділів військ</w:t>
      </w:r>
      <w:r w:rsidR="00E114A4">
        <w:rPr>
          <w:lang w:val="uk-UA"/>
        </w:rPr>
        <w:t xml:space="preserve"> в повній мірі</w:t>
      </w:r>
      <w:r w:rsidR="002555EE">
        <w:rPr>
          <w:lang w:val="uk-UA"/>
        </w:rPr>
        <w:t xml:space="preserve">. </w:t>
      </w:r>
    </w:p>
    <w:p w:rsidR="00AE2B51" w:rsidRDefault="00AE2B51" w:rsidP="000F4693">
      <w:pPr>
        <w:pStyle w:val="a3"/>
        <w:spacing w:after="0" w:line="240" w:lineRule="auto"/>
        <w:rPr>
          <w:lang w:val="uk-UA"/>
        </w:rPr>
      </w:pPr>
      <w:r>
        <w:rPr>
          <w:lang w:val="uk-UA"/>
        </w:rPr>
        <w:t>Основними завданнями цієї статті є:</w:t>
      </w:r>
    </w:p>
    <w:p w:rsidR="00F42236" w:rsidRDefault="00F42236" w:rsidP="000F4693">
      <w:pPr>
        <w:pStyle w:val="a3"/>
        <w:numPr>
          <w:ilvl w:val="0"/>
          <w:numId w:val="14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Постановка проблеми та методи </w:t>
      </w:r>
      <w:r w:rsidR="00CD27F1">
        <w:rPr>
          <w:lang w:val="uk-UA"/>
        </w:rPr>
        <w:t>її</w:t>
      </w:r>
      <w:r>
        <w:rPr>
          <w:lang w:val="uk-UA"/>
        </w:rPr>
        <w:t xml:space="preserve"> вирішення;</w:t>
      </w:r>
    </w:p>
    <w:p w:rsidR="00F42236" w:rsidRDefault="00CD27F1" w:rsidP="000F4693">
      <w:pPr>
        <w:pStyle w:val="a3"/>
        <w:numPr>
          <w:ilvl w:val="0"/>
          <w:numId w:val="14"/>
        </w:numPr>
        <w:spacing w:after="0" w:line="240" w:lineRule="auto"/>
        <w:rPr>
          <w:lang w:val="uk-UA"/>
        </w:rPr>
      </w:pPr>
      <w:r>
        <w:rPr>
          <w:lang w:val="uk-UA"/>
        </w:rPr>
        <w:t>Наведення</w:t>
      </w:r>
      <w:r w:rsidR="00AE2B51">
        <w:rPr>
          <w:lang w:val="uk-UA"/>
        </w:rPr>
        <w:t xml:space="preserve"> прикладу </w:t>
      </w:r>
      <w:r>
        <w:rPr>
          <w:lang w:val="uk-UA"/>
        </w:rPr>
        <w:t>вітчизняного автомобільного шасі для компонування</w:t>
      </w:r>
      <w:r w:rsidR="00AE2B51">
        <w:rPr>
          <w:lang w:val="uk-UA"/>
        </w:rPr>
        <w:t xml:space="preserve"> майстерні</w:t>
      </w:r>
      <w:r w:rsidR="00F42236">
        <w:rPr>
          <w:lang w:val="uk-UA"/>
        </w:rPr>
        <w:t xml:space="preserve"> і його технічні характеристики;</w:t>
      </w:r>
    </w:p>
    <w:p w:rsidR="00F42236" w:rsidRPr="00F42236" w:rsidRDefault="00CD27F1" w:rsidP="000F4693">
      <w:pPr>
        <w:pStyle w:val="a3"/>
        <w:numPr>
          <w:ilvl w:val="0"/>
          <w:numId w:val="14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Наведення </w:t>
      </w:r>
      <w:r w:rsidR="00F42236">
        <w:rPr>
          <w:lang w:val="uk-UA"/>
        </w:rPr>
        <w:t>прикладу двовісного причепу з технологічним обладнанням;</w:t>
      </w:r>
    </w:p>
    <w:p w:rsidR="003B00BF" w:rsidRPr="000F4693" w:rsidRDefault="00F42236" w:rsidP="00DB1A14">
      <w:pPr>
        <w:pStyle w:val="6"/>
        <w:rPr>
          <w:rFonts w:ascii="Times New Roman" w:eastAsia="MS Mincho" w:hAnsi="Times New Roman"/>
          <w:b w:val="0"/>
          <w:lang w:val="uk-UA"/>
        </w:rPr>
      </w:pPr>
      <w:r w:rsidRPr="000F4693">
        <w:rPr>
          <w:rFonts w:ascii="Times New Roman" w:eastAsia="MS Mincho" w:hAnsi="Times New Roman"/>
          <w:b w:val="0"/>
          <w:lang w:val="uk-UA"/>
        </w:rPr>
        <w:t xml:space="preserve">ІІ.      </w:t>
      </w:r>
      <w:r w:rsidR="00994993">
        <w:rPr>
          <w:rFonts w:ascii="Times New Roman" w:eastAsia="MS Mincho" w:hAnsi="Times New Roman"/>
          <w:b w:val="0"/>
          <w:lang w:val="uk-UA"/>
        </w:rPr>
        <w:t>ПОСТАНОВКА ПРОБЛЕМИ</w:t>
      </w:r>
    </w:p>
    <w:p w:rsidR="00BE0C4D" w:rsidRDefault="00525811" w:rsidP="00F42236">
      <w:pPr>
        <w:pStyle w:val="a3"/>
        <w:rPr>
          <w:lang w:val="uk-UA"/>
        </w:rPr>
      </w:pPr>
      <w:r>
        <w:rPr>
          <w:lang w:val="uk-UA"/>
        </w:rPr>
        <w:t>В наш час</w:t>
      </w:r>
      <w:r w:rsidR="000C77C4">
        <w:rPr>
          <w:lang w:val="uk-UA"/>
        </w:rPr>
        <w:t xml:space="preserve"> </w:t>
      </w:r>
      <w:r>
        <w:rPr>
          <w:lang w:val="uk-UA"/>
        </w:rPr>
        <w:t>ЗСУ</w:t>
      </w:r>
      <w:r w:rsidR="00854B49">
        <w:rPr>
          <w:lang w:val="uk-UA"/>
        </w:rPr>
        <w:t xml:space="preserve"> зіштовхнулась із проблемою нестачі ремо</w:t>
      </w:r>
      <w:r w:rsidR="00186665">
        <w:rPr>
          <w:lang w:val="uk-UA"/>
        </w:rPr>
        <w:t xml:space="preserve">нтних засобів </w:t>
      </w:r>
      <w:r w:rsidR="003A40CA">
        <w:rPr>
          <w:lang w:val="uk-UA"/>
        </w:rPr>
        <w:t xml:space="preserve">та комплектуючих до них </w:t>
      </w:r>
      <w:r w:rsidR="00186665">
        <w:rPr>
          <w:lang w:val="uk-UA"/>
        </w:rPr>
        <w:t>служби пального</w:t>
      </w:r>
      <w:r w:rsidR="000C77C4">
        <w:rPr>
          <w:lang w:val="uk-UA"/>
        </w:rPr>
        <w:t xml:space="preserve"> вітчизняного виробництва, </w:t>
      </w:r>
      <w:r w:rsidR="000F4693">
        <w:rPr>
          <w:lang w:val="uk-UA"/>
        </w:rPr>
        <w:t>особливо</w:t>
      </w:r>
      <w:r w:rsidR="000C77C4">
        <w:rPr>
          <w:lang w:val="uk-UA"/>
        </w:rPr>
        <w:t xml:space="preserve"> </w:t>
      </w:r>
      <w:r w:rsidR="003A40CA">
        <w:rPr>
          <w:lang w:val="uk-UA"/>
        </w:rPr>
        <w:t>у</w:t>
      </w:r>
      <w:r w:rsidR="000C77C4">
        <w:rPr>
          <w:lang w:val="uk-UA"/>
        </w:rPr>
        <w:t xml:space="preserve"> авіаційних бригадах. Тому </w:t>
      </w:r>
      <w:r w:rsidR="003A40CA">
        <w:rPr>
          <w:lang w:val="uk-UA"/>
        </w:rPr>
        <w:t xml:space="preserve">кращим </w:t>
      </w:r>
      <w:r w:rsidR="000C77C4">
        <w:rPr>
          <w:lang w:val="uk-UA"/>
        </w:rPr>
        <w:t xml:space="preserve">способом для </w:t>
      </w:r>
      <w:r w:rsidR="003A40CA">
        <w:rPr>
          <w:lang w:val="uk-UA"/>
        </w:rPr>
        <w:t>вирішення</w:t>
      </w:r>
      <w:r w:rsidR="000C77C4">
        <w:rPr>
          <w:lang w:val="uk-UA"/>
        </w:rPr>
        <w:t xml:space="preserve"> цієї проблеми буде створ</w:t>
      </w:r>
      <w:r w:rsidR="003A40CA">
        <w:rPr>
          <w:lang w:val="uk-UA"/>
        </w:rPr>
        <w:t xml:space="preserve">ення та введення в експлуатацію </w:t>
      </w:r>
      <w:r w:rsidR="000C77C4">
        <w:rPr>
          <w:lang w:val="uk-UA"/>
        </w:rPr>
        <w:t>ремонт</w:t>
      </w:r>
      <w:r w:rsidR="003A40CA">
        <w:rPr>
          <w:lang w:val="uk-UA"/>
        </w:rPr>
        <w:t xml:space="preserve">ної </w:t>
      </w:r>
      <w:r w:rsidR="000C77C4">
        <w:rPr>
          <w:lang w:val="uk-UA"/>
        </w:rPr>
        <w:t>майстерн</w:t>
      </w:r>
      <w:r w:rsidR="003A40CA">
        <w:rPr>
          <w:lang w:val="uk-UA"/>
        </w:rPr>
        <w:t>і</w:t>
      </w:r>
      <w:r w:rsidR="0066106B">
        <w:rPr>
          <w:lang w:val="uk-UA"/>
        </w:rPr>
        <w:t xml:space="preserve"> на базі українського </w:t>
      </w:r>
      <w:r w:rsidR="0066106B">
        <w:rPr>
          <w:lang w:val="uk-UA"/>
        </w:rPr>
        <w:lastRenderedPageBreak/>
        <w:t>автомобільного шасі, з обладнанням</w:t>
      </w:r>
      <w:r w:rsidR="003A40CA">
        <w:rPr>
          <w:lang w:val="uk-UA"/>
        </w:rPr>
        <w:t>, яке</w:t>
      </w:r>
      <w:r w:rsidR="0066106B">
        <w:rPr>
          <w:lang w:val="uk-UA"/>
        </w:rPr>
        <w:t xml:space="preserve"> </w:t>
      </w:r>
      <w:r w:rsidR="00E114A4">
        <w:rPr>
          <w:lang w:val="uk-UA"/>
        </w:rPr>
        <w:t xml:space="preserve">в своїй більшості </w:t>
      </w:r>
      <w:r w:rsidR="003A40CA">
        <w:rPr>
          <w:lang w:val="uk-UA"/>
        </w:rPr>
        <w:t>виробляється в</w:t>
      </w:r>
      <w:r w:rsidR="0066106B">
        <w:rPr>
          <w:lang w:val="uk-UA"/>
        </w:rPr>
        <w:t xml:space="preserve"> наш</w:t>
      </w:r>
      <w:r w:rsidR="003A40CA">
        <w:rPr>
          <w:lang w:val="uk-UA"/>
        </w:rPr>
        <w:t>ій</w:t>
      </w:r>
      <w:r w:rsidR="0066106B">
        <w:rPr>
          <w:lang w:val="uk-UA"/>
        </w:rPr>
        <w:t xml:space="preserve"> </w:t>
      </w:r>
      <w:r w:rsidR="003A40CA">
        <w:rPr>
          <w:lang w:val="uk-UA"/>
        </w:rPr>
        <w:t>країні</w:t>
      </w:r>
      <w:r w:rsidR="00E114A4">
        <w:rPr>
          <w:lang w:val="uk-UA"/>
        </w:rPr>
        <w:t xml:space="preserve"> або країнах-партнерах</w:t>
      </w:r>
      <w:r w:rsidR="0066106B">
        <w:rPr>
          <w:lang w:val="uk-UA"/>
        </w:rPr>
        <w:t>.</w:t>
      </w:r>
      <w:r w:rsidR="00186665">
        <w:rPr>
          <w:lang w:val="uk-UA"/>
        </w:rPr>
        <w:t xml:space="preserve"> </w:t>
      </w:r>
      <w:r w:rsidR="00854B49">
        <w:rPr>
          <w:lang w:val="uk-UA"/>
        </w:rPr>
        <w:t xml:space="preserve"> </w:t>
      </w:r>
      <w:r w:rsidR="00AF1282">
        <w:rPr>
          <w:lang w:val="uk-UA"/>
        </w:rPr>
        <w:t>Також було розраховано економічне обґрунтування щодо створення даного технічного засобу</w:t>
      </w:r>
      <w:r w:rsidR="00C21624">
        <w:rPr>
          <w:lang w:val="uk-UA"/>
        </w:rPr>
        <w:t xml:space="preserve"> саме</w:t>
      </w:r>
      <w:r w:rsidR="006D7B97">
        <w:rPr>
          <w:lang w:val="uk-UA"/>
        </w:rPr>
        <w:t xml:space="preserve"> в даному варіанті комплектування</w:t>
      </w:r>
      <w:r w:rsidR="00AF1282">
        <w:rPr>
          <w:lang w:val="uk-UA"/>
        </w:rPr>
        <w:t>.</w:t>
      </w:r>
    </w:p>
    <w:p w:rsidR="008A55B5" w:rsidRPr="00C21624" w:rsidRDefault="00035E65" w:rsidP="00DB1A14">
      <w:pPr>
        <w:pStyle w:val="6"/>
        <w:rPr>
          <w:rFonts w:ascii="Times New Roman" w:eastAsia="MS Mincho" w:hAnsi="Times New Roman"/>
          <w:b w:val="0"/>
          <w:lang w:val="uk-UA"/>
        </w:rPr>
      </w:pPr>
      <w:r w:rsidRPr="00C21624">
        <w:rPr>
          <w:rFonts w:ascii="Times New Roman" w:eastAsia="MS Mincho" w:hAnsi="Times New Roman"/>
          <w:b w:val="0"/>
          <w:lang w:val="uk-UA"/>
        </w:rPr>
        <w:t xml:space="preserve">ІІІ.   </w:t>
      </w:r>
      <w:r w:rsidR="00994993">
        <w:rPr>
          <w:rFonts w:ascii="Times New Roman" w:eastAsia="MS Mincho" w:hAnsi="Times New Roman"/>
          <w:b w:val="0"/>
          <w:lang w:val="uk-UA"/>
        </w:rPr>
        <w:t>ОСНОВНА ЧАСТИНА</w:t>
      </w:r>
    </w:p>
    <w:p w:rsidR="00805251" w:rsidRDefault="00FE2BFC" w:rsidP="00FE2BFC">
      <w:pPr>
        <w:ind w:firstLine="284"/>
        <w:jc w:val="both"/>
        <w:rPr>
          <w:rFonts w:eastAsia="MS Mincho"/>
          <w:lang w:val="uk-UA"/>
        </w:rPr>
      </w:pPr>
      <w:r>
        <w:rPr>
          <w:rFonts w:eastAsia="MS Mincho"/>
          <w:lang w:val="uk-UA"/>
        </w:rPr>
        <w:t>Даний  ремонтний засіб буде виготовлений по типу автомобільної ремонтної майстерні ПРМ-СГ і призначений для поточного і середнього ремонту технічних засобів служби пального на готових агрегатах в стаціонарних умовах.</w:t>
      </w:r>
    </w:p>
    <w:p w:rsidR="00DC03A6" w:rsidRDefault="00DC03A6" w:rsidP="00FE2BFC">
      <w:pPr>
        <w:ind w:firstLine="284"/>
        <w:jc w:val="both"/>
        <w:rPr>
          <w:rFonts w:eastAsia="MS Mincho"/>
          <w:lang w:val="uk-UA"/>
        </w:rPr>
      </w:pPr>
    </w:p>
    <w:p w:rsidR="00DC03A6" w:rsidRDefault="00DC03A6" w:rsidP="00FE2BFC">
      <w:pPr>
        <w:ind w:firstLine="284"/>
        <w:jc w:val="both"/>
        <w:rPr>
          <w:rFonts w:eastAsia="MS Mincho"/>
          <w:lang w:val="uk-UA"/>
        </w:rPr>
      </w:pPr>
      <w:r>
        <w:rPr>
          <w:rFonts w:eastAsia="MS Mincho"/>
          <w:noProof/>
          <w:lang w:val="ru-RU" w:eastAsia="ru-RU"/>
        </w:rPr>
      </w:r>
      <w:r>
        <w:rPr>
          <w:rFonts w:eastAsia="MS Mincho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227.95pt;height:100.5pt;mso-position-horizontal-relative:char;mso-position-vertical-relative:line">
            <v:imagedata r:id="rId7" o:title=""/>
            <w10:wrap type="none"/>
            <w10:anchorlock/>
          </v:shape>
        </w:pict>
      </w:r>
    </w:p>
    <w:p w:rsidR="00DC03A6" w:rsidRPr="00DD5AA6" w:rsidRDefault="00DD5AA6" w:rsidP="00DD5AA6">
      <w:pPr>
        <w:ind w:firstLine="284"/>
        <w:rPr>
          <w:rFonts w:eastAsia="MS Mincho"/>
          <w:sz w:val="16"/>
          <w:szCs w:val="16"/>
          <w:lang w:val="uk-UA"/>
        </w:rPr>
      </w:pPr>
      <w:r>
        <w:rPr>
          <w:rFonts w:eastAsia="MS Mincho"/>
          <w:sz w:val="16"/>
          <w:szCs w:val="16"/>
          <w:lang w:val="uk-UA"/>
        </w:rPr>
        <w:t>Рис1. ПРМ-СГ</w:t>
      </w:r>
    </w:p>
    <w:p w:rsidR="00CB0C6E" w:rsidRDefault="00CB0C6E" w:rsidP="00FE2BFC">
      <w:pPr>
        <w:ind w:firstLine="284"/>
        <w:jc w:val="both"/>
        <w:rPr>
          <w:rFonts w:eastAsia="MS Mincho"/>
        </w:rPr>
      </w:pPr>
    </w:p>
    <w:p w:rsidR="00805251" w:rsidRDefault="00C206C6" w:rsidP="00FE2BFC">
      <w:pPr>
        <w:ind w:firstLine="284"/>
        <w:jc w:val="both"/>
        <w:rPr>
          <w:rFonts w:eastAsia="MS Mincho"/>
          <w:lang w:val="uk-UA"/>
        </w:rPr>
      </w:pPr>
      <w:r>
        <w:rPr>
          <w:rFonts w:eastAsia="MS Mincho"/>
          <w:lang w:val="uk-UA"/>
        </w:rPr>
        <w:t xml:space="preserve">Обладнання для ремонту </w:t>
      </w:r>
      <w:r w:rsidR="00BF64EE">
        <w:rPr>
          <w:rFonts w:eastAsia="MS Mincho"/>
          <w:lang w:val="uk-UA"/>
        </w:rPr>
        <w:t xml:space="preserve">планується </w:t>
      </w:r>
      <w:proofErr w:type="spellStart"/>
      <w:r>
        <w:rPr>
          <w:rFonts w:eastAsia="MS Mincho"/>
          <w:lang w:val="uk-UA"/>
        </w:rPr>
        <w:t>змонтова</w:t>
      </w:r>
      <w:r w:rsidR="00BF64EE">
        <w:rPr>
          <w:rFonts w:eastAsia="MS Mincho"/>
          <w:lang w:val="uk-UA"/>
        </w:rPr>
        <w:t>ти</w:t>
      </w:r>
      <w:proofErr w:type="spellEnd"/>
      <w:r>
        <w:rPr>
          <w:rFonts w:eastAsia="MS Mincho"/>
          <w:lang w:val="uk-UA"/>
        </w:rPr>
        <w:t xml:space="preserve"> на спеціалізованому автомобіл</w:t>
      </w:r>
      <w:r w:rsidR="006D0249">
        <w:rPr>
          <w:rFonts w:eastAsia="MS Mincho"/>
          <w:lang w:val="uk-UA"/>
        </w:rPr>
        <w:t xml:space="preserve">ьному шасі </w:t>
      </w:r>
      <w:r>
        <w:rPr>
          <w:rFonts w:eastAsia="MS Mincho"/>
          <w:lang w:val="uk-UA"/>
        </w:rPr>
        <w:t>КрАЗ-65053</w:t>
      </w:r>
      <w:r w:rsidR="006D0249">
        <w:rPr>
          <w:rFonts w:eastAsia="MS Mincho"/>
          <w:lang w:val="uk-UA"/>
        </w:rPr>
        <w:t>, яке за своїм першочерговим призначенням розроблялось</w:t>
      </w:r>
      <w:r w:rsidR="00916FF5">
        <w:rPr>
          <w:rFonts w:eastAsia="MS Mincho"/>
          <w:lang w:val="uk-UA"/>
        </w:rPr>
        <w:t xml:space="preserve"> для доставки робітників бригад і проведення різних ремонтних робіт.</w:t>
      </w:r>
    </w:p>
    <w:p w:rsidR="00FE2BFC" w:rsidRPr="00FE2BFC" w:rsidRDefault="00FE2BFC" w:rsidP="00FE2BFC">
      <w:pPr>
        <w:ind w:firstLine="284"/>
        <w:jc w:val="both"/>
        <w:rPr>
          <w:rFonts w:eastAsia="MS Mincho"/>
          <w:lang w:val="uk-UA"/>
        </w:rPr>
      </w:pPr>
      <w:r>
        <w:rPr>
          <w:rFonts w:eastAsia="MS Mincho"/>
          <w:lang w:val="uk-UA"/>
        </w:rPr>
        <w:t xml:space="preserve"> </w:t>
      </w:r>
    </w:p>
    <w:p w:rsidR="00FE2BFC" w:rsidRDefault="00C206C6" w:rsidP="008B0A02">
      <w:pPr>
        <w:tabs>
          <w:tab w:val="left" w:pos="284"/>
          <w:tab w:val="left" w:pos="426"/>
        </w:tabs>
        <w:spacing w:after="120" w:line="228" w:lineRule="auto"/>
        <w:rPr>
          <w:rFonts w:ascii="Arial" w:eastAsia="MS Mincho" w:hAnsi="Arial" w:cs="Arial"/>
          <w:noProof/>
          <w:lang w:val="uk-UA" w:eastAsia="uk-UA"/>
        </w:rPr>
      </w:pPr>
      <w:r>
        <w:rPr>
          <w:rFonts w:ascii="Arial" w:eastAsia="MS Mincho" w:hAnsi="Arial" w:cs="Arial"/>
          <w:noProof/>
          <w:lang w:val="ru-RU" w:eastAsia="ru-RU"/>
        </w:rPr>
      </w:r>
      <w:r w:rsidR="00916FF5">
        <w:rPr>
          <w:rFonts w:ascii="Arial" w:eastAsia="MS Mincho" w:hAnsi="Arial" w:cs="Arial"/>
          <w:noProof/>
          <w:lang w:val="uk-UA" w:eastAsia="uk-UA"/>
        </w:rPr>
        <w:pict>
          <v:shape id="_x0000_s1026" type="#_x0000_t75" style="width:191.65pt;height:113.5pt;mso-position-horizontal-relative:char;mso-position-vertical-relative:line">
            <v:imagedata r:id="rId8" o:title=""/>
            <w10:wrap type="none"/>
            <w10:anchorlock/>
          </v:shape>
        </w:pict>
      </w:r>
    </w:p>
    <w:p w:rsidR="00FE2BFC" w:rsidRPr="00916FF5" w:rsidRDefault="00DD5AA6" w:rsidP="008B0A02">
      <w:pPr>
        <w:tabs>
          <w:tab w:val="left" w:pos="284"/>
          <w:tab w:val="left" w:pos="426"/>
        </w:tabs>
        <w:spacing w:after="120" w:line="228" w:lineRule="auto"/>
        <w:rPr>
          <w:rFonts w:eastAsia="MS Mincho"/>
          <w:noProof/>
          <w:sz w:val="16"/>
          <w:szCs w:val="16"/>
          <w:lang w:val="uk-UA" w:eastAsia="uk-UA"/>
        </w:rPr>
      </w:pPr>
      <w:r>
        <w:rPr>
          <w:rFonts w:eastAsia="MS Mincho"/>
          <w:noProof/>
          <w:sz w:val="16"/>
          <w:szCs w:val="16"/>
          <w:lang w:val="uk-UA" w:eastAsia="uk-UA"/>
        </w:rPr>
        <w:t>Рис.2</w:t>
      </w:r>
      <w:r w:rsidR="00170359">
        <w:rPr>
          <w:rFonts w:eastAsia="MS Mincho"/>
          <w:noProof/>
          <w:sz w:val="16"/>
          <w:szCs w:val="16"/>
          <w:lang w:val="uk-UA" w:eastAsia="uk-UA"/>
        </w:rPr>
        <w:t xml:space="preserve"> Шасі КрА</w:t>
      </w:r>
      <w:r w:rsidR="00541204" w:rsidRPr="00F02521">
        <w:rPr>
          <w:rFonts w:eastAsia="MS Mincho"/>
          <w:noProof/>
          <w:sz w:val="16"/>
          <w:szCs w:val="16"/>
          <w:lang w:val="uk-UA" w:eastAsia="uk-UA"/>
        </w:rPr>
        <w:t>З-6</w:t>
      </w:r>
      <w:r w:rsidR="00C206C6">
        <w:rPr>
          <w:rFonts w:eastAsia="MS Mincho"/>
          <w:noProof/>
          <w:sz w:val="16"/>
          <w:szCs w:val="16"/>
          <w:lang w:val="uk-UA" w:eastAsia="uk-UA"/>
        </w:rPr>
        <w:t>5053</w:t>
      </w:r>
    </w:p>
    <w:p w:rsidR="00916FF5" w:rsidRPr="00916FF5" w:rsidRDefault="00916FF5" w:rsidP="00916F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val="uk-UA" w:eastAsia="ru-RU"/>
        </w:rPr>
      </w:pPr>
      <w:r w:rsidRPr="00916FF5">
        <w:rPr>
          <w:rFonts w:eastAsia="MS Mincho"/>
          <w:noProof/>
          <w:lang w:val="uk-UA" w:eastAsia="uk-UA"/>
        </w:rPr>
        <w:lastRenderedPageBreak/>
        <w:t>Спеціальний кузов-фургон складається з трьох секцій</w:t>
      </w:r>
      <w:r w:rsidR="00CF3151">
        <w:rPr>
          <w:rFonts w:eastAsia="MS Mincho"/>
          <w:noProof/>
          <w:lang w:val="uk-UA" w:eastAsia="uk-UA"/>
        </w:rPr>
        <w:t xml:space="preserve"> (при необхідності секційність можна змінювати)</w:t>
      </w:r>
      <w:r w:rsidRPr="00916FF5">
        <w:rPr>
          <w:rFonts w:eastAsia="MS Mincho"/>
          <w:noProof/>
          <w:lang w:val="uk-UA" w:eastAsia="uk-UA"/>
        </w:rPr>
        <w:t xml:space="preserve">: </w:t>
      </w:r>
      <w:r w:rsidRPr="00916FF5">
        <w:rPr>
          <w:lang w:val="uk-UA" w:eastAsia="ru-RU"/>
        </w:rPr>
        <w:t xml:space="preserve">пасажирського відсіку, енергетичного і слюсарного. Залежно від призначення і виробничої необхідності автомобіль-майстерня може бути укомплектований різним технологічним обладнанням. </w:t>
      </w:r>
    </w:p>
    <w:p w:rsidR="00260B02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Технічні характеристики: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• Базове шасі КрАЗ-65053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• Колісна формула 6x4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• Габаритні розміри фургона, мм 6200х2500х2000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• Кількість місць в пасажирському відсіку 6 + 2</w:t>
      </w:r>
    </w:p>
    <w:p w:rsidR="00916FF5" w:rsidRPr="00916FF5" w:rsidRDefault="00F0166A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• </w:t>
      </w:r>
      <w:r w:rsidR="00916FF5" w:rsidRPr="00916FF5">
        <w:rPr>
          <w:rFonts w:ascii="Times New Roman" w:hAnsi="Times New Roman"/>
          <w:lang w:val="uk-UA"/>
        </w:rPr>
        <w:t xml:space="preserve">Двигун дизельний, V-образний з </w:t>
      </w:r>
      <w:proofErr w:type="spellStart"/>
      <w:r w:rsidR="00916FF5" w:rsidRPr="00916FF5">
        <w:rPr>
          <w:rFonts w:ascii="Times New Roman" w:hAnsi="Times New Roman"/>
          <w:lang w:val="uk-UA"/>
        </w:rPr>
        <w:t>турбонаддувом</w:t>
      </w:r>
      <w:proofErr w:type="spellEnd"/>
      <w:r w:rsidR="00916FF5" w:rsidRPr="00916FF5">
        <w:rPr>
          <w:rFonts w:ascii="Times New Roman" w:hAnsi="Times New Roman"/>
          <w:lang w:val="uk-UA"/>
        </w:rPr>
        <w:t xml:space="preserve"> ЯМЗ-238ДЕ2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• Потужність, кВт (</w:t>
      </w:r>
      <w:proofErr w:type="spellStart"/>
      <w:r w:rsidRPr="00916FF5">
        <w:rPr>
          <w:rFonts w:ascii="Times New Roman" w:hAnsi="Times New Roman"/>
          <w:lang w:val="uk-UA"/>
        </w:rPr>
        <w:t>к.с</w:t>
      </w:r>
      <w:proofErr w:type="spellEnd"/>
      <w:r w:rsidRPr="00916FF5">
        <w:rPr>
          <w:rFonts w:ascii="Times New Roman" w:hAnsi="Times New Roman"/>
          <w:lang w:val="uk-UA"/>
        </w:rPr>
        <w:t>.) при 2100 хв-1 243 (330)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• Устаткування енергетичного відсіку: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агрегат зварювальни</w:t>
      </w:r>
      <w:r w:rsidR="00DB1A14">
        <w:rPr>
          <w:rFonts w:ascii="Times New Roman" w:hAnsi="Times New Roman"/>
          <w:lang w:val="uk-UA"/>
        </w:rPr>
        <w:t xml:space="preserve">й </w:t>
      </w:r>
      <w:proofErr w:type="spellStart"/>
      <w:r w:rsidR="00DB1A14">
        <w:rPr>
          <w:rFonts w:ascii="Times New Roman" w:hAnsi="Times New Roman"/>
          <w:lang w:val="uk-UA"/>
        </w:rPr>
        <w:t>однопостовий</w:t>
      </w:r>
      <w:proofErr w:type="spellEnd"/>
      <w:r w:rsidR="00DB1A14">
        <w:rPr>
          <w:rFonts w:ascii="Times New Roman" w:hAnsi="Times New Roman"/>
          <w:lang w:val="uk-UA"/>
        </w:rPr>
        <w:t xml:space="preserve"> АДД-40003 / 5,5 з</w:t>
      </w:r>
      <w:r w:rsidRPr="00916FF5">
        <w:rPr>
          <w:rFonts w:ascii="Times New Roman" w:hAnsi="Times New Roman"/>
          <w:lang w:val="uk-UA"/>
        </w:rPr>
        <w:t xml:space="preserve"> додатковим генератором 5,5 кВт, 220 В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щит управління електроустаткуванням майстерні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• Устаткування слюсарного відсіку: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верстат слюсарний з ящиками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лещата слюсарні</w:t>
      </w:r>
    </w:p>
    <w:p w:rsidR="00916FF5" w:rsidRPr="00916FF5" w:rsidRDefault="00916FF5" w:rsidP="00916FF5">
      <w:pPr>
        <w:pStyle w:val="HTML"/>
        <w:shd w:val="clear" w:color="auto" w:fill="FFFFFF"/>
        <w:jc w:val="both"/>
        <w:rPr>
          <w:rFonts w:ascii="Times New Roman" w:hAnsi="Times New Roman"/>
        </w:rPr>
      </w:pPr>
      <w:r w:rsidRPr="00916FF5">
        <w:rPr>
          <w:rFonts w:ascii="Times New Roman" w:hAnsi="Times New Roman"/>
          <w:lang w:val="uk-UA"/>
        </w:rPr>
        <w:t>- електродриль</w:t>
      </w:r>
    </w:p>
    <w:p w:rsidR="00916FF5" w:rsidRPr="00916FF5" w:rsidRDefault="00916FF5" w:rsidP="00916FF5">
      <w:pPr>
        <w:pStyle w:val="HTML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фрезерно-свердлильна установка</w:t>
      </w:r>
    </w:p>
    <w:p w:rsidR="00916FF5" w:rsidRPr="00916FF5" w:rsidRDefault="00916FF5" w:rsidP="00916FF5">
      <w:pPr>
        <w:pStyle w:val="HTML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машини шліфувальні</w:t>
      </w:r>
    </w:p>
    <w:p w:rsidR="00916FF5" w:rsidRPr="00916FF5" w:rsidRDefault="00916FF5" w:rsidP="00916FF5">
      <w:pPr>
        <w:pStyle w:val="HTML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домкрат автономний</w:t>
      </w:r>
    </w:p>
    <w:p w:rsidR="00916FF5" w:rsidRPr="00916FF5" w:rsidRDefault="00916FF5" w:rsidP="00916FF5">
      <w:pPr>
        <w:pStyle w:val="HTML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комплект слюсарних інструментів</w:t>
      </w:r>
    </w:p>
    <w:p w:rsidR="00916FF5" w:rsidRPr="00916FF5" w:rsidRDefault="00916FF5" w:rsidP="00916FF5">
      <w:pPr>
        <w:pStyle w:val="HTML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приладдя для зварювального апарату</w:t>
      </w:r>
    </w:p>
    <w:p w:rsidR="00916FF5" w:rsidRPr="00916FF5" w:rsidRDefault="00916FF5" w:rsidP="00916FF5">
      <w:pPr>
        <w:pStyle w:val="HTML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• Електроживлення обладнання майстерні:</w:t>
      </w:r>
    </w:p>
    <w:p w:rsidR="00916FF5" w:rsidRPr="00916FF5" w:rsidRDefault="00916FF5" w:rsidP="00916FF5">
      <w:pPr>
        <w:pStyle w:val="HTML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від електросистеми автомобіля, В 24</w:t>
      </w:r>
    </w:p>
    <w:p w:rsidR="00916FF5" w:rsidRPr="00916FF5" w:rsidRDefault="00916FF5" w:rsidP="00916FF5">
      <w:pPr>
        <w:pStyle w:val="HTML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- від автономного генератора, В 220</w:t>
      </w:r>
    </w:p>
    <w:p w:rsidR="00994993" w:rsidRDefault="00916FF5" w:rsidP="00916FF5">
      <w:pPr>
        <w:pStyle w:val="HTML"/>
        <w:jc w:val="both"/>
        <w:rPr>
          <w:rFonts w:ascii="Times New Roman" w:hAnsi="Times New Roman"/>
          <w:lang w:val="uk-UA"/>
        </w:rPr>
      </w:pPr>
      <w:r w:rsidRPr="00916FF5">
        <w:rPr>
          <w:rFonts w:ascii="Times New Roman" w:hAnsi="Times New Roman"/>
          <w:lang w:val="uk-UA"/>
        </w:rPr>
        <w:t>• Опалення</w:t>
      </w:r>
      <w:r w:rsidR="00994993">
        <w:rPr>
          <w:rFonts w:ascii="Times New Roman" w:hAnsi="Times New Roman"/>
          <w:lang w:val="uk-UA"/>
        </w:rPr>
        <w:t>:</w:t>
      </w:r>
    </w:p>
    <w:p w:rsidR="00916FF5" w:rsidRPr="00916FF5" w:rsidRDefault="00994993" w:rsidP="00916FF5">
      <w:pPr>
        <w:pStyle w:val="HTML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uk-UA"/>
        </w:rPr>
        <w:t>-</w:t>
      </w:r>
      <w:r w:rsidR="00916FF5" w:rsidRPr="00916FF5">
        <w:rPr>
          <w:rFonts w:ascii="Times New Roman" w:hAnsi="Times New Roman"/>
          <w:lang w:val="uk-UA"/>
        </w:rPr>
        <w:t xml:space="preserve"> автономний обігрівач</w:t>
      </w:r>
      <w:r>
        <w:rPr>
          <w:rFonts w:ascii="Times New Roman" w:hAnsi="Times New Roman"/>
          <w:lang w:val="uk-UA"/>
        </w:rPr>
        <w:t>.</w:t>
      </w:r>
    </w:p>
    <w:p w:rsidR="00FE2BFC" w:rsidRPr="00F02521" w:rsidRDefault="00186665" w:rsidP="00186665">
      <w:pPr>
        <w:tabs>
          <w:tab w:val="left" w:pos="284"/>
          <w:tab w:val="left" w:pos="426"/>
        </w:tabs>
        <w:spacing w:after="120" w:line="228" w:lineRule="auto"/>
        <w:ind w:firstLine="284"/>
        <w:jc w:val="both"/>
        <w:rPr>
          <w:rFonts w:ascii="Arial" w:eastAsia="MS Mincho" w:hAnsi="Arial" w:cs="Arial"/>
          <w:noProof/>
          <w:lang w:val="uk-UA" w:eastAsia="uk-UA"/>
        </w:rPr>
      </w:pPr>
      <w:r>
        <w:rPr>
          <w:rFonts w:eastAsia="MS Mincho"/>
          <w:noProof/>
          <w:lang w:val="uk-UA" w:eastAsia="uk-UA"/>
        </w:rPr>
        <w:t>Двовісний напівприч</w:t>
      </w:r>
      <w:r w:rsidR="00F0166A">
        <w:rPr>
          <w:rFonts w:eastAsia="MS Mincho"/>
          <w:noProof/>
          <w:lang w:val="uk-UA" w:eastAsia="uk-UA"/>
        </w:rPr>
        <w:t>і</w:t>
      </w:r>
      <w:r>
        <w:rPr>
          <w:rFonts w:eastAsia="MS Mincho"/>
          <w:noProof/>
          <w:lang w:val="uk-UA" w:eastAsia="uk-UA"/>
        </w:rPr>
        <w:t>п КрАЗ-А061Р2</w:t>
      </w:r>
      <w:r w:rsidR="00F02521">
        <w:rPr>
          <w:rFonts w:eastAsia="MS Mincho"/>
          <w:noProof/>
          <w:lang w:val="uk-UA" w:eastAsia="uk-UA"/>
        </w:rPr>
        <w:t xml:space="preserve"> </w:t>
      </w:r>
      <w:r w:rsidR="007543A4">
        <w:rPr>
          <w:rFonts w:eastAsia="MS Mincho"/>
          <w:noProof/>
          <w:lang w:val="uk-UA" w:eastAsia="uk-UA"/>
        </w:rPr>
        <w:t xml:space="preserve">з дизельним генератором потужністю 5,6 кВт </w:t>
      </w:r>
      <w:r w:rsidR="00F02521">
        <w:rPr>
          <w:rFonts w:eastAsia="MS Mincho"/>
          <w:noProof/>
          <w:lang w:val="uk-UA" w:eastAsia="uk-UA"/>
        </w:rPr>
        <w:t>буде слугувати додатковим об</w:t>
      </w:r>
      <w:r w:rsidR="00F02521" w:rsidRPr="00F02521">
        <w:rPr>
          <w:rFonts w:eastAsia="MS Mincho"/>
          <w:noProof/>
          <w:lang w:val="ru-RU" w:eastAsia="uk-UA"/>
        </w:rPr>
        <w:t>’</w:t>
      </w:r>
      <w:r w:rsidR="00F02521">
        <w:rPr>
          <w:rFonts w:eastAsia="MS Mincho"/>
          <w:noProof/>
          <w:lang w:val="uk-UA" w:eastAsia="uk-UA"/>
        </w:rPr>
        <w:t>єктом для розміщення таких складових:</w:t>
      </w:r>
    </w:p>
    <w:p w:rsidR="00FE2BFC" w:rsidRDefault="00F02521" w:rsidP="008B0A02">
      <w:pPr>
        <w:tabs>
          <w:tab w:val="left" w:pos="284"/>
          <w:tab w:val="left" w:pos="426"/>
        </w:tabs>
        <w:spacing w:after="120" w:line="228" w:lineRule="auto"/>
        <w:rPr>
          <w:rFonts w:ascii="Arial" w:eastAsia="MS Mincho" w:hAnsi="Arial" w:cs="Arial"/>
          <w:noProof/>
          <w:lang w:val="uk-UA" w:eastAsia="uk-UA"/>
        </w:rPr>
      </w:pPr>
      <w:r w:rsidRPr="00F02521">
        <w:rPr>
          <w:rFonts w:ascii="Arial" w:eastAsia="MS Mincho" w:hAnsi="Arial" w:cs="Arial"/>
          <w:noProof/>
          <w:lang w:val="uk-UA" w:eastAsia="uk-UA"/>
        </w:rPr>
        <w:pict>
          <v:shape id="_x0000_i1027" type="#_x0000_t75" style="width:180pt;height:106.5pt">
            <v:imagedata r:id="rId9" o:title="676e7a2e2f17b11617f04820de894fc1_XL"/>
          </v:shape>
        </w:pict>
      </w:r>
    </w:p>
    <w:p w:rsidR="00FE2BFC" w:rsidRDefault="00DD5AA6" w:rsidP="008B0A02">
      <w:pPr>
        <w:tabs>
          <w:tab w:val="left" w:pos="284"/>
          <w:tab w:val="left" w:pos="426"/>
        </w:tabs>
        <w:spacing w:after="120" w:line="228" w:lineRule="auto"/>
        <w:rPr>
          <w:rFonts w:eastAsia="MS Mincho"/>
          <w:noProof/>
          <w:sz w:val="16"/>
          <w:szCs w:val="16"/>
          <w:lang w:val="uk-UA" w:eastAsia="uk-UA"/>
        </w:rPr>
      </w:pPr>
      <w:r>
        <w:rPr>
          <w:rFonts w:eastAsia="MS Mincho"/>
          <w:noProof/>
          <w:sz w:val="16"/>
          <w:szCs w:val="16"/>
          <w:lang w:val="uk-UA" w:eastAsia="uk-UA"/>
        </w:rPr>
        <w:t>Рис.3</w:t>
      </w:r>
      <w:r w:rsidR="00F02521">
        <w:rPr>
          <w:rFonts w:eastAsia="MS Mincho"/>
          <w:noProof/>
          <w:sz w:val="16"/>
          <w:szCs w:val="16"/>
          <w:lang w:val="uk-UA" w:eastAsia="uk-UA"/>
        </w:rPr>
        <w:t xml:space="preserve"> Напівпричеп КрАЗ-А061Р2</w:t>
      </w:r>
    </w:p>
    <w:p w:rsidR="00CB0C6E" w:rsidRPr="00CB0C6E" w:rsidRDefault="007543A4" w:rsidP="004B3972">
      <w:pPr>
        <w:tabs>
          <w:tab w:val="left" w:pos="284"/>
          <w:tab w:val="left" w:pos="426"/>
        </w:tabs>
        <w:jc w:val="both"/>
        <w:rPr>
          <w:rFonts w:eastAsia="MS Mincho"/>
          <w:noProof/>
          <w:lang w:val="uk-UA" w:eastAsia="uk-UA"/>
        </w:rPr>
      </w:pPr>
      <w:r>
        <w:rPr>
          <w:rFonts w:eastAsia="MS Mincho"/>
          <w:noProof/>
          <w:lang w:val="uk-UA" w:eastAsia="uk-UA"/>
        </w:rPr>
        <w:t>електро</w:t>
      </w:r>
      <w:r w:rsidR="00A5415B">
        <w:rPr>
          <w:rFonts w:eastAsia="MS Mincho"/>
          <w:noProof/>
          <w:lang w:val="uk-UA" w:eastAsia="uk-UA"/>
        </w:rPr>
        <w:t>дрил</w:t>
      </w:r>
      <w:r w:rsidR="004B3972">
        <w:rPr>
          <w:rFonts w:eastAsia="MS Mincho"/>
          <w:noProof/>
          <w:lang w:val="uk-UA" w:eastAsia="uk-UA"/>
        </w:rPr>
        <w:t>я</w:t>
      </w:r>
      <w:r>
        <w:rPr>
          <w:rFonts w:eastAsia="MS Mincho"/>
          <w:noProof/>
          <w:lang w:val="uk-UA" w:eastAsia="uk-UA"/>
        </w:rPr>
        <w:t xml:space="preserve"> </w:t>
      </w:r>
      <w:r w:rsidR="004B3972">
        <w:rPr>
          <w:rFonts w:eastAsia="MS Mincho"/>
          <w:noProof/>
          <w:lang w:val="uk-UA" w:eastAsia="uk-UA"/>
        </w:rPr>
        <w:t xml:space="preserve">універсального (переносного) </w:t>
      </w:r>
      <w:r>
        <w:rPr>
          <w:rFonts w:eastAsia="MS Mincho"/>
          <w:noProof/>
          <w:lang w:val="uk-UA" w:eastAsia="uk-UA"/>
        </w:rPr>
        <w:t>з комплектом свердл, електрошуруповерт</w:t>
      </w:r>
      <w:r w:rsidR="00F0166A">
        <w:rPr>
          <w:rFonts w:eastAsia="MS Mincho"/>
          <w:noProof/>
          <w:lang w:val="uk-UA" w:eastAsia="uk-UA"/>
        </w:rPr>
        <w:t>а</w:t>
      </w:r>
      <w:r>
        <w:rPr>
          <w:rFonts w:eastAsia="MS Mincho"/>
          <w:noProof/>
          <w:lang w:val="uk-UA" w:eastAsia="uk-UA"/>
        </w:rPr>
        <w:t>, і гайковерт</w:t>
      </w:r>
      <w:r w:rsidR="00F0166A">
        <w:rPr>
          <w:rFonts w:eastAsia="MS Mincho"/>
          <w:noProof/>
          <w:lang w:val="uk-UA" w:eastAsia="uk-UA"/>
        </w:rPr>
        <w:t>а</w:t>
      </w:r>
      <w:r>
        <w:rPr>
          <w:rFonts w:eastAsia="MS Mincho"/>
          <w:noProof/>
          <w:lang w:val="uk-UA" w:eastAsia="uk-UA"/>
        </w:rPr>
        <w:t>, електрошліфувальн</w:t>
      </w:r>
      <w:r w:rsidR="00F0166A">
        <w:rPr>
          <w:rFonts w:eastAsia="MS Mincho"/>
          <w:noProof/>
          <w:lang w:val="uk-UA" w:eastAsia="uk-UA"/>
        </w:rPr>
        <w:t>ої</w:t>
      </w:r>
      <w:r>
        <w:rPr>
          <w:rFonts w:eastAsia="MS Mincho"/>
          <w:noProof/>
          <w:lang w:val="uk-UA" w:eastAsia="uk-UA"/>
        </w:rPr>
        <w:t xml:space="preserve"> машин</w:t>
      </w:r>
      <w:r w:rsidR="00F0166A">
        <w:rPr>
          <w:rFonts w:eastAsia="MS Mincho"/>
          <w:noProof/>
          <w:lang w:val="uk-UA" w:eastAsia="uk-UA"/>
        </w:rPr>
        <w:t>и</w:t>
      </w:r>
      <w:r>
        <w:rPr>
          <w:rFonts w:eastAsia="MS Mincho"/>
          <w:noProof/>
          <w:lang w:val="uk-UA" w:eastAsia="uk-UA"/>
        </w:rPr>
        <w:t xml:space="preserve"> для зачищення швів і заточення різального інструменту. Цей електроінструмент буде живиться елктричним с</w:t>
      </w:r>
      <w:r w:rsidR="00BE0C4D">
        <w:rPr>
          <w:rFonts w:eastAsia="MS Mincho"/>
          <w:noProof/>
          <w:lang w:val="uk-UA" w:eastAsia="uk-UA"/>
        </w:rPr>
        <w:t xml:space="preserve">трумом 24 В, частотою 50 Гц від </w:t>
      </w:r>
      <w:r>
        <w:rPr>
          <w:rFonts w:eastAsia="MS Mincho"/>
          <w:noProof/>
          <w:lang w:val="uk-UA" w:eastAsia="uk-UA"/>
        </w:rPr>
        <w:t xml:space="preserve">перетворювача струму </w:t>
      </w:r>
      <w:r>
        <w:rPr>
          <w:rFonts w:eastAsia="MS Mincho"/>
          <w:noProof/>
          <w:lang w:eastAsia="uk-UA"/>
        </w:rPr>
        <w:t>Luxeon</w:t>
      </w:r>
      <w:r w:rsidRPr="007543A4">
        <w:rPr>
          <w:rFonts w:eastAsia="MS Mincho"/>
          <w:noProof/>
          <w:lang w:val="uk-UA" w:eastAsia="uk-UA"/>
        </w:rPr>
        <w:t xml:space="preserve"> </w:t>
      </w:r>
      <w:r>
        <w:rPr>
          <w:rFonts w:eastAsia="MS Mincho"/>
          <w:noProof/>
          <w:lang w:eastAsia="uk-UA"/>
        </w:rPr>
        <w:t>IPS</w:t>
      </w:r>
      <w:r w:rsidRPr="007543A4">
        <w:rPr>
          <w:rFonts w:eastAsia="MS Mincho"/>
          <w:noProof/>
          <w:lang w:val="uk-UA" w:eastAsia="uk-UA"/>
        </w:rPr>
        <w:t>-6000</w:t>
      </w:r>
      <w:r>
        <w:rPr>
          <w:rFonts w:eastAsia="MS Mincho"/>
          <w:noProof/>
          <w:lang w:eastAsia="uk-UA"/>
        </w:rPr>
        <w:t>S</w:t>
      </w:r>
      <w:r w:rsidRPr="007543A4">
        <w:rPr>
          <w:rFonts w:eastAsia="MS Mincho"/>
          <w:noProof/>
          <w:lang w:val="uk-UA" w:eastAsia="uk-UA"/>
        </w:rPr>
        <w:t xml:space="preserve"> </w:t>
      </w:r>
      <w:r>
        <w:rPr>
          <w:rFonts w:eastAsia="MS Mincho"/>
          <w:noProof/>
          <w:lang w:val="uk-UA" w:eastAsia="uk-UA"/>
        </w:rPr>
        <w:t xml:space="preserve">і </w:t>
      </w:r>
      <w:r w:rsidR="00F0166A">
        <w:rPr>
          <w:rFonts w:eastAsia="MS Mincho"/>
          <w:noProof/>
          <w:lang w:val="uk-UA" w:eastAsia="uk-UA"/>
        </w:rPr>
        <w:t>з</w:t>
      </w:r>
      <w:r>
        <w:rPr>
          <w:rFonts w:eastAsia="MS Mincho"/>
          <w:noProof/>
          <w:lang w:val="uk-UA" w:eastAsia="uk-UA"/>
        </w:rPr>
        <w:t>може підключатись до розеток</w:t>
      </w:r>
      <w:r w:rsidR="004B3972">
        <w:rPr>
          <w:rFonts w:eastAsia="MS Mincho"/>
          <w:noProof/>
          <w:lang w:val="uk-UA" w:eastAsia="uk-UA"/>
        </w:rPr>
        <w:t>,</w:t>
      </w:r>
      <w:r>
        <w:rPr>
          <w:rFonts w:eastAsia="MS Mincho"/>
          <w:noProof/>
          <w:lang w:val="uk-UA" w:eastAsia="uk-UA"/>
        </w:rPr>
        <w:t xml:space="preserve"> які будуть встановлені всередині напівпричепу або поза ним. </w:t>
      </w:r>
      <w:r w:rsidR="00CB0C6E">
        <w:rPr>
          <w:rFonts w:eastAsia="MS Mincho"/>
          <w:noProof/>
          <w:lang w:val="uk-UA" w:eastAsia="uk-UA"/>
        </w:rPr>
        <w:t xml:space="preserve">В наш час, ігструменти які представлені вище можуть бути замінені більш компактним і вигіднішим </w:t>
      </w:r>
      <w:r w:rsidR="00BF64EE">
        <w:rPr>
          <w:rFonts w:eastAsia="MS Mincho"/>
          <w:noProof/>
          <w:lang w:val="uk-UA" w:eastAsia="uk-UA"/>
        </w:rPr>
        <w:t>(для полегшення умов праці та економії робочого об’єму, в якому розміщується)</w:t>
      </w:r>
      <w:r w:rsidR="00CB0C6E">
        <w:rPr>
          <w:rFonts w:eastAsia="MS Mincho"/>
          <w:noProof/>
          <w:lang w:val="uk-UA" w:eastAsia="uk-UA"/>
        </w:rPr>
        <w:t xml:space="preserve"> набором багатофункціональних інструментів </w:t>
      </w:r>
      <w:r w:rsidR="00CB0C6E">
        <w:rPr>
          <w:rFonts w:eastAsia="MS Mincho"/>
          <w:noProof/>
          <w:lang w:eastAsia="uk-UA"/>
        </w:rPr>
        <w:t>Dremmel</w:t>
      </w:r>
      <w:r w:rsidR="00CB0C6E" w:rsidRPr="00CB0C6E">
        <w:rPr>
          <w:rFonts w:eastAsia="MS Mincho"/>
          <w:noProof/>
          <w:lang w:val="uk-UA" w:eastAsia="uk-UA"/>
        </w:rPr>
        <w:t xml:space="preserve"> 3000.</w:t>
      </w:r>
    </w:p>
    <w:p w:rsidR="00CB0C6E" w:rsidRPr="00CB0C6E" w:rsidRDefault="00CB0C6E" w:rsidP="004B3972">
      <w:pPr>
        <w:tabs>
          <w:tab w:val="left" w:pos="284"/>
          <w:tab w:val="left" w:pos="426"/>
        </w:tabs>
        <w:jc w:val="both"/>
        <w:rPr>
          <w:rFonts w:eastAsia="MS Mincho"/>
          <w:noProof/>
          <w:lang w:val="uk-UA" w:eastAsia="uk-UA"/>
        </w:rPr>
      </w:pPr>
    </w:p>
    <w:p w:rsidR="00CB0C6E" w:rsidRDefault="00CB0C6E" w:rsidP="004B3972">
      <w:pPr>
        <w:tabs>
          <w:tab w:val="left" w:pos="284"/>
          <w:tab w:val="left" w:pos="426"/>
        </w:tabs>
        <w:jc w:val="both"/>
        <w:rPr>
          <w:rFonts w:eastAsia="MS Mincho"/>
          <w:noProof/>
          <w:lang w:eastAsia="uk-UA"/>
        </w:rPr>
      </w:pPr>
      <w:r w:rsidRPr="00CB0C6E">
        <w:rPr>
          <w:rFonts w:eastAsia="MS Mincho"/>
          <w:noProof/>
          <w:lang w:eastAsia="uk-UA"/>
        </w:rPr>
        <w:pict>
          <v:shape id="_x0000_i1028" type="#_x0000_t75" alt="ÐÑÐ»ÑÑÐ¸Ð¸Ð½ÑÑÑÑÐ¼ÐµÐ½ÑÑ Dremel - ÐÐ½Ð¾Ð³Ð¾ÑÑÐ½ÐºÑÐ¸Ð¾Ð½Ð°Ð»ÑÐ½ÑÐ¹ Ð¸Ð½ÑÑÑÑÐ¼ÐµÐ½Ñ DREMEL 3000 (3000-15)" style="width:251.25pt;height:141.75pt">
            <v:imagedata r:id="rId10" r:href="rId11"/>
          </v:shape>
        </w:pict>
      </w:r>
    </w:p>
    <w:p w:rsidR="00CB0C6E" w:rsidRPr="00CB0C6E" w:rsidRDefault="00CB0C6E" w:rsidP="00CB0C6E">
      <w:pPr>
        <w:tabs>
          <w:tab w:val="left" w:pos="284"/>
          <w:tab w:val="left" w:pos="426"/>
        </w:tabs>
        <w:rPr>
          <w:rFonts w:eastAsia="MS Mincho"/>
          <w:noProof/>
          <w:sz w:val="16"/>
          <w:szCs w:val="16"/>
          <w:lang w:eastAsia="uk-UA"/>
        </w:rPr>
      </w:pPr>
      <w:r>
        <w:rPr>
          <w:rFonts w:eastAsia="MS Mincho"/>
          <w:noProof/>
          <w:sz w:val="16"/>
          <w:szCs w:val="16"/>
          <w:lang w:val="uk-UA" w:eastAsia="uk-UA"/>
        </w:rPr>
        <w:t xml:space="preserve">Рис.4 Багатофункціональний інструмент </w:t>
      </w:r>
      <w:r>
        <w:rPr>
          <w:rFonts w:eastAsia="MS Mincho"/>
          <w:noProof/>
          <w:sz w:val="16"/>
          <w:szCs w:val="16"/>
          <w:lang w:eastAsia="uk-UA"/>
        </w:rPr>
        <w:t>Dremmel</w:t>
      </w:r>
    </w:p>
    <w:p w:rsidR="00CB0C6E" w:rsidRDefault="00CB0C6E" w:rsidP="004B3972">
      <w:pPr>
        <w:tabs>
          <w:tab w:val="left" w:pos="284"/>
          <w:tab w:val="left" w:pos="426"/>
        </w:tabs>
        <w:jc w:val="both"/>
        <w:rPr>
          <w:rFonts w:eastAsia="MS Mincho"/>
          <w:noProof/>
          <w:lang w:eastAsia="uk-UA"/>
        </w:rPr>
      </w:pPr>
    </w:p>
    <w:p w:rsidR="00D07047" w:rsidRDefault="00BF64EE" w:rsidP="00CB0C6E">
      <w:pPr>
        <w:tabs>
          <w:tab w:val="left" w:pos="284"/>
          <w:tab w:val="left" w:pos="426"/>
        </w:tabs>
        <w:ind w:firstLine="284"/>
        <w:jc w:val="both"/>
        <w:rPr>
          <w:rFonts w:eastAsia="MS Mincho"/>
          <w:noProof/>
          <w:lang w:val="uk-UA" w:eastAsia="uk-UA"/>
        </w:rPr>
      </w:pPr>
      <w:r>
        <w:rPr>
          <w:rFonts w:eastAsia="MS Mincho"/>
          <w:noProof/>
          <w:lang w:val="uk-UA" w:eastAsia="uk-UA"/>
        </w:rPr>
        <w:t xml:space="preserve">Також в ньому планується розмістити </w:t>
      </w:r>
      <w:r w:rsidR="009C2C4C">
        <w:rPr>
          <w:rFonts w:eastAsia="MS Mincho"/>
          <w:noProof/>
          <w:lang w:val="uk-UA" w:eastAsia="uk-UA"/>
        </w:rPr>
        <w:t>комплект спеціальної обробки для дега</w:t>
      </w:r>
      <w:r w:rsidR="00A5415B">
        <w:rPr>
          <w:rFonts w:eastAsia="MS Mincho"/>
          <w:noProof/>
          <w:lang w:val="uk-UA" w:eastAsia="uk-UA"/>
        </w:rPr>
        <w:t xml:space="preserve">зації та деактивації технічних засобів </w:t>
      </w:r>
      <w:r w:rsidR="004B3972">
        <w:rPr>
          <w:rFonts w:eastAsia="MS Mincho"/>
          <w:noProof/>
          <w:lang w:val="uk-UA" w:eastAsia="uk-UA"/>
        </w:rPr>
        <w:t xml:space="preserve">(наприклад - </w:t>
      </w:r>
      <w:r w:rsidR="009C2C4C">
        <w:rPr>
          <w:rFonts w:eastAsia="MS Mincho"/>
          <w:noProof/>
          <w:lang w:val="uk-UA" w:eastAsia="uk-UA"/>
        </w:rPr>
        <w:t>ДК-4</w:t>
      </w:r>
      <w:r w:rsidR="004B3972">
        <w:rPr>
          <w:rFonts w:eastAsia="MS Mincho"/>
          <w:noProof/>
          <w:lang w:val="uk-UA" w:eastAsia="uk-UA"/>
        </w:rPr>
        <w:t>)</w:t>
      </w:r>
      <w:r w:rsidR="009C2C4C">
        <w:rPr>
          <w:rFonts w:eastAsia="MS Mincho"/>
          <w:noProof/>
          <w:lang w:val="uk-UA" w:eastAsia="uk-UA"/>
        </w:rPr>
        <w:t>.</w:t>
      </w:r>
      <w:r w:rsidR="00047062">
        <w:rPr>
          <w:rFonts w:eastAsia="MS Mincho"/>
          <w:noProof/>
          <w:lang w:val="uk-UA" w:eastAsia="uk-UA"/>
        </w:rPr>
        <w:t xml:space="preserve"> Ще одним додатковим елементом </w:t>
      </w:r>
      <w:r w:rsidR="00B710B9">
        <w:rPr>
          <w:rFonts w:eastAsia="MS Mincho"/>
          <w:noProof/>
          <w:lang w:val="uk-UA" w:eastAsia="uk-UA"/>
        </w:rPr>
        <w:t xml:space="preserve">для розміщення </w:t>
      </w:r>
      <w:r w:rsidR="00047062">
        <w:rPr>
          <w:rFonts w:eastAsia="MS Mincho"/>
          <w:noProof/>
          <w:lang w:val="uk-UA" w:eastAsia="uk-UA"/>
        </w:rPr>
        <w:t xml:space="preserve">в двовісному напівпричепі </w:t>
      </w:r>
      <w:r w:rsidR="00B710B9">
        <w:rPr>
          <w:rFonts w:eastAsia="MS Mincho"/>
          <w:noProof/>
          <w:lang w:val="uk-UA" w:eastAsia="uk-UA"/>
        </w:rPr>
        <w:t xml:space="preserve">плануються </w:t>
      </w:r>
      <w:r w:rsidR="00047062">
        <w:rPr>
          <w:rFonts w:eastAsia="MS Mincho"/>
          <w:noProof/>
          <w:lang w:val="uk-UA" w:eastAsia="uk-UA"/>
        </w:rPr>
        <w:t>малярн</w:t>
      </w:r>
      <w:r w:rsidR="00B710B9">
        <w:rPr>
          <w:rFonts w:eastAsia="MS Mincho"/>
          <w:noProof/>
          <w:lang w:val="uk-UA" w:eastAsia="uk-UA"/>
        </w:rPr>
        <w:t>і</w:t>
      </w:r>
      <w:r w:rsidR="00047062">
        <w:rPr>
          <w:rFonts w:eastAsia="MS Mincho"/>
          <w:noProof/>
          <w:lang w:val="uk-UA" w:eastAsia="uk-UA"/>
        </w:rPr>
        <w:t xml:space="preserve"> засоб</w:t>
      </w:r>
      <w:r w:rsidR="00B710B9">
        <w:rPr>
          <w:rFonts w:eastAsia="MS Mincho"/>
          <w:noProof/>
          <w:lang w:val="uk-UA" w:eastAsia="uk-UA"/>
        </w:rPr>
        <w:t>и</w:t>
      </w:r>
      <w:r w:rsidR="00047062">
        <w:rPr>
          <w:rFonts w:eastAsia="MS Mincho"/>
          <w:noProof/>
          <w:lang w:val="uk-UA" w:eastAsia="uk-UA"/>
        </w:rPr>
        <w:t xml:space="preserve"> </w:t>
      </w:r>
      <w:r w:rsidR="00047062" w:rsidRPr="00047062">
        <w:rPr>
          <w:rFonts w:eastAsia="MS Mincho"/>
          <w:noProof/>
          <w:lang w:val="uk-UA" w:eastAsia="uk-UA"/>
        </w:rPr>
        <w:t>ф</w:t>
      </w:r>
      <w:r w:rsidR="00047062">
        <w:rPr>
          <w:rFonts w:eastAsia="MS Mincho"/>
          <w:noProof/>
          <w:lang w:val="uk-UA" w:eastAsia="uk-UA"/>
        </w:rPr>
        <w:t xml:space="preserve">ірми </w:t>
      </w:r>
      <w:r w:rsidR="00047062">
        <w:rPr>
          <w:rFonts w:eastAsia="MS Mincho"/>
          <w:noProof/>
          <w:lang w:eastAsia="uk-UA"/>
        </w:rPr>
        <w:t>Grone</w:t>
      </w:r>
      <w:r w:rsidR="00047062" w:rsidRPr="00047062">
        <w:rPr>
          <w:rFonts w:eastAsia="MS Mincho"/>
          <w:noProof/>
          <w:lang w:val="uk-UA" w:eastAsia="uk-UA"/>
        </w:rPr>
        <w:t xml:space="preserve"> </w:t>
      </w:r>
      <w:r w:rsidR="00047062">
        <w:rPr>
          <w:rFonts w:eastAsia="MS Mincho"/>
          <w:noProof/>
          <w:lang w:val="uk-UA" w:eastAsia="uk-UA"/>
        </w:rPr>
        <w:t>для виконання відповідних робіт</w:t>
      </w:r>
      <w:r w:rsidR="00047062" w:rsidRPr="00047062">
        <w:rPr>
          <w:rFonts w:eastAsia="MS Mincho"/>
          <w:noProof/>
          <w:lang w:val="uk-UA" w:eastAsia="uk-UA"/>
        </w:rPr>
        <w:t xml:space="preserve"> </w:t>
      </w:r>
      <w:r w:rsidR="00047062">
        <w:rPr>
          <w:rFonts w:eastAsia="MS Mincho"/>
          <w:noProof/>
          <w:lang w:val="uk-UA" w:eastAsia="uk-UA"/>
        </w:rPr>
        <w:t>з наступним обладнанням: маляр</w:t>
      </w:r>
      <w:r w:rsidR="000F4361">
        <w:rPr>
          <w:rFonts w:eastAsia="MS Mincho"/>
          <w:noProof/>
          <w:lang w:val="uk-UA" w:eastAsia="uk-UA"/>
        </w:rPr>
        <w:t xml:space="preserve">ний інструмент, електроміксери, </w:t>
      </w:r>
      <w:r w:rsidR="00047062">
        <w:rPr>
          <w:rFonts w:eastAsia="MS Mincho"/>
          <w:noProof/>
          <w:lang w:val="uk-UA" w:eastAsia="uk-UA"/>
        </w:rPr>
        <w:t>електропили, шліфувальні машинки для штукатурки, кутові шліфувальні машинки та</w:t>
      </w:r>
      <w:r w:rsidR="000F4361">
        <w:rPr>
          <w:rFonts w:eastAsia="MS Mincho"/>
          <w:noProof/>
          <w:lang w:val="uk-UA" w:eastAsia="uk-UA"/>
        </w:rPr>
        <w:t xml:space="preserve"> електричні шліфувальні машинки</w:t>
      </w:r>
      <w:r w:rsidR="00047062">
        <w:rPr>
          <w:rFonts w:eastAsia="MS Mincho"/>
          <w:noProof/>
          <w:lang w:val="uk-UA" w:eastAsia="uk-UA"/>
        </w:rPr>
        <w:t>.</w:t>
      </w:r>
    </w:p>
    <w:p w:rsidR="00F02521" w:rsidRDefault="007119CE" w:rsidP="004B3972">
      <w:pPr>
        <w:tabs>
          <w:tab w:val="left" w:pos="284"/>
          <w:tab w:val="left" w:pos="426"/>
        </w:tabs>
        <w:ind w:firstLine="284"/>
        <w:jc w:val="both"/>
        <w:rPr>
          <w:rFonts w:eastAsia="MS Mincho"/>
          <w:noProof/>
          <w:lang w:val="uk-UA" w:eastAsia="uk-UA"/>
        </w:rPr>
      </w:pPr>
      <w:r>
        <w:rPr>
          <w:rFonts w:eastAsia="MS Mincho"/>
          <w:noProof/>
          <w:lang w:val="uk-UA" w:eastAsia="uk-UA"/>
        </w:rPr>
        <w:t>Розміщатися також будуть: запасні елементи ущільнення, муфти з</w:t>
      </w:r>
      <w:r w:rsidRPr="007119CE">
        <w:rPr>
          <w:rFonts w:eastAsia="MS Mincho"/>
          <w:noProof/>
          <w:lang w:val="uk-UA" w:eastAsia="uk-UA"/>
        </w:rPr>
        <w:t>’</w:t>
      </w:r>
      <w:r>
        <w:rPr>
          <w:rFonts w:eastAsia="MS Mincho"/>
          <w:noProof/>
          <w:lang w:val="uk-UA" w:eastAsia="uk-UA"/>
        </w:rPr>
        <w:t>єднувальні для насосно-компресорних станцій,  металічні та фланцеві прокладки, на</w:t>
      </w:r>
      <w:r w:rsidR="00F74D25">
        <w:rPr>
          <w:rFonts w:eastAsia="MS Mincho"/>
          <w:noProof/>
          <w:lang w:val="uk-UA" w:eastAsia="uk-UA"/>
        </w:rPr>
        <w:t>бивка сальникова, заглушки та ін.</w:t>
      </w:r>
      <w:r w:rsidR="00047062">
        <w:rPr>
          <w:rFonts w:eastAsia="MS Mincho"/>
          <w:noProof/>
          <w:lang w:val="uk-UA" w:eastAsia="uk-UA"/>
        </w:rPr>
        <w:t xml:space="preserve"> </w:t>
      </w:r>
    </w:p>
    <w:p w:rsidR="00DB1A14" w:rsidRPr="00776E19" w:rsidRDefault="00DB1A14" w:rsidP="00DB1A14">
      <w:pPr>
        <w:pStyle w:val="6"/>
        <w:rPr>
          <w:rFonts w:ascii="Times New Roman" w:eastAsia="MS Mincho" w:hAnsi="Times New Roman"/>
          <w:b w:val="0"/>
          <w:noProof/>
          <w:lang w:val="uk-UA" w:eastAsia="uk-UA"/>
        </w:rPr>
      </w:pPr>
      <w:r w:rsidRPr="00776E19">
        <w:rPr>
          <w:rFonts w:ascii="Times New Roman" w:eastAsia="MS Mincho" w:hAnsi="Times New Roman"/>
          <w:b w:val="0"/>
          <w:noProof/>
          <w:lang w:val="uk-UA" w:eastAsia="uk-UA"/>
        </w:rPr>
        <w:t>І</w:t>
      </w:r>
      <w:r w:rsidRPr="00776E19">
        <w:rPr>
          <w:rFonts w:ascii="Times New Roman" w:eastAsia="MS Mincho" w:hAnsi="Times New Roman"/>
          <w:b w:val="0"/>
          <w:noProof/>
          <w:lang w:eastAsia="uk-UA"/>
        </w:rPr>
        <w:t xml:space="preserve">V. </w:t>
      </w:r>
      <w:r w:rsidRPr="00776E19">
        <w:rPr>
          <w:rFonts w:ascii="Times New Roman" w:eastAsia="MS Mincho" w:hAnsi="Times New Roman"/>
          <w:b w:val="0"/>
          <w:noProof/>
          <w:lang w:val="uk-UA" w:eastAsia="uk-UA"/>
        </w:rPr>
        <w:t xml:space="preserve">  </w:t>
      </w:r>
      <w:r w:rsidR="00994993">
        <w:rPr>
          <w:rFonts w:ascii="Times New Roman" w:eastAsia="MS Mincho" w:hAnsi="Times New Roman"/>
          <w:b w:val="0"/>
          <w:noProof/>
          <w:lang w:val="uk-UA" w:eastAsia="uk-UA"/>
        </w:rPr>
        <w:t>ВИСНОВКИ</w:t>
      </w:r>
    </w:p>
    <w:p w:rsidR="00DB1A14" w:rsidRPr="00DB1A14" w:rsidRDefault="00DB1A14" w:rsidP="004B3972">
      <w:pPr>
        <w:ind w:firstLine="284"/>
        <w:jc w:val="both"/>
        <w:rPr>
          <w:rFonts w:eastAsia="MS Mincho"/>
          <w:lang w:val="uk-UA" w:eastAsia="uk-UA"/>
        </w:rPr>
      </w:pPr>
      <w:r>
        <w:rPr>
          <w:rFonts w:eastAsia="MS Mincho"/>
          <w:lang w:val="uk-UA" w:eastAsia="uk-UA"/>
        </w:rPr>
        <w:t>В підведенні підсумків даної статті можна сказати, що представл</w:t>
      </w:r>
      <w:r w:rsidR="00057C37">
        <w:rPr>
          <w:rFonts w:eastAsia="MS Mincho"/>
          <w:lang w:val="uk-UA" w:eastAsia="uk-UA"/>
        </w:rPr>
        <w:t>ений ремонтний</w:t>
      </w:r>
      <w:r>
        <w:rPr>
          <w:rFonts w:eastAsia="MS Mincho"/>
          <w:lang w:val="uk-UA" w:eastAsia="uk-UA"/>
        </w:rPr>
        <w:t xml:space="preserve"> засіб служби пального зможе</w:t>
      </w:r>
      <w:r w:rsidR="00057C37">
        <w:rPr>
          <w:rFonts w:eastAsia="MS Mincho"/>
          <w:lang w:val="uk-UA" w:eastAsia="uk-UA"/>
        </w:rPr>
        <w:t xml:space="preserve"> ефективно</w:t>
      </w:r>
      <w:r>
        <w:rPr>
          <w:rFonts w:eastAsia="MS Mincho"/>
          <w:lang w:val="uk-UA" w:eastAsia="uk-UA"/>
        </w:rPr>
        <w:t xml:space="preserve"> виконувати </w:t>
      </w:r>
      <w:r w:rsidR="00057C37">
        <w:rPr>
          <w:rFonts w:eastAsia="MS Mincho"/>
          <w:lang w:val="uk-UA" w:eastAsia="uk-UA"/>
        </w:rPr>
        <w:t>відновлювальні роботи як в стаціонарних так і в польових умовах</w:t>
      </w:r>
      <w:r w:rsidR="00525811">
        <w:rPr>
          <w:rFonts w:eastAsia="MS Mincho"/>
          <w:lang w:val="uk-UA" w:eastAsia="uk-UA"/>
        </w:rPr>
        <w:t>,</w:t>
      </w:r>
      <w:r w:rsidR="00EB0B24">
        <w:rPr>
          <w:rFonts w:eastAsia="MS Mincho"/>
          <w:lang w:val="uk-UA" w:eastAsia="uk-UA"/>
        </w:rPr>
        <w:t xml:space="preserve"> </w:t>
      </w:r>
      <w:r w:rsidR="00525811">
        <w:rPr>
          <w:rFonts w:eastAsia="MS Mincho"/>
          <w:lang w:val="uk-UA" w:eastAsia="uk-UA"/>
        </w:rPr>
        <w:t>що в свою чергу підвищить боєздатність частин та підрозділів</w:t>
      </w:r>
      <w:r w:rsidR="00057C37">
        <w:rPr>
          <w:rFonts w:eastAsia="MS Mincho"/>
          <w:lang w:val="uk-UA" w:eastAsia="uk-UA"/>
        </w:rPr>
        <w:t>, а з точки зору економічної доцільності мати</w:t>
      </w:r>
      <w:r w:rsidR="00525811">
        <w:rPr>
          <w:rFonts w:eastAsia="MS Mincho"/>
          <w:lang w:val="uk-UA" w:eastAsia="uk-UA"/>
        </w:rPr>
        <w:t>ме</w:t>
      </w:r>
      <w:r w:rsidR="00057C37">
        <w:rPr>
          <w:rFonts w:eastAsia="MS Mincho"/>
          <w:lang w:val="uk-UA" w:eastAsia="uk-UA"/>
        </w:rPr>
        <w:t xml:space="preserve"> перевагу над зразками інших видів ремонтних засобів</w:t>
      </w:r>
      <w:r w:rsidR="00525811">
        <w:rPr>
          <w:rFonts w:eastAsia="MS Mincho"/>
          <w:lang w:val="uk-UA" w:eastAsia="uk-UA"/>
        </w:rPr>
        <w:t xml:space="preserve">, які зараз представлені </w:t>
      </w:r>
      <w:r w:rsidR="00776E19">
        <w:rPr>
          <w:rFonts w:eastAsia="MS Mincho"/>
          <w:lang w:val="uk-UA" w:eastAsia="uk-UA"/>
        </w:rPr>
        <w:t>в ЗСУ</w:t>
      </w:r>
      <w:r w:rsidR="00057C37">
        <w:rPr>
          <w:rFonts w:eastAsia="MS Mincho"/>
          <w:lang w:val="uk-UA" w:eastAsia="uk-UA"/>
        </w:rPr>
        <w:t>.</w:t>
      </w:r>
    </w:p>
    <w:p w:rsidR="00035E65" w:rsidRPr="00776E19" w:rsidRDefault="00BE0C4D" w:rsidP="00DB1A14">
      <w:pPr>
        <w:pStyle w:val="6"/>
        <w:rPr>
          <w:rFonts w:ascii="Times New Roman" w:eastAsia="MS Mincho" w:hAnsi="Times New Roman"/>
          <w:b w:val="0"/>
          <w:lang w:val="ru-RU"/>
        </w:rPr>
      </w:pPr>
      <w:r w:rsidRPr="00776E19">
        <w:rPr>
          <w:rFonts w:ascii="Times New Roman" w:eastAsia="MS Mincho" w:hAnsi="Times New Roman"/>
          <w:b w:val="0"/>
          <w:lang w:val="ru-RU"/>
        </w:rPr>
        <w:t xml:space="preserve">Список </w:t>
      </w:r>
      <w:proofErr w:type="spellStart"/>
      <w:r w:rsidRPr="00776E19">
        <w:rPr>
          <w:rFonts w:ascii="Times New Roman" w:eastAsia="MS Mincho" w:hAnsi="Times New Roman"/>
          <w:b w:val="0"/>
          <w:lang w:val="ru-RU"/>
        </w:rPr>
        <w:t>використаних</w:t>
      </w:r>
      <w:proofErr w:type="spellEnd"/>
      <w:r w:rsidRPr="00776E19">
        <w:rPr>
          <w:rFonts w:ascii="Times New Roman" w:eastAsia="MS Mincho" w:hAnsi="Times New Roman"/>
          <w:b w:val="0"/>
          <w:lang w:val="ru-RU"/>
        </w:rPr>
        <w:t xml:space="preserve"> </w:t>
      </w:r>
      <w:proofErr w:type="spellStart"/>
      <w:r w:rsidRPr="00776E19">
        <w:rPr>
          <w:rFonts w:ascii="Times New Roman" w:eastAsia="MS Mincho" w:hAnsi="Times New Roman"/>
          <w:b w:val="0"/>
          <w:lang w:val="ru-RU"/>
        </w:rPr>
        <w:t>джерел</w:t>
      </w:r>
      <w:proofErr w:type="spellEnd"/>
      <w:r w:rsidRPr="00776E19">
        <w:rPr>
          <w:rFonts w:ascii="Times New Roman" w:eastAsia="MS Mincho" w:hAnsi="Times New Roman"/>
          <w:b w:val="0"/>
          <w:lang w:val="ru-RU"/>
        </w:rPr>
        <w:t>:</w:t>
      </w:r>
    </w:p>
    <w:p w:rsidR="00BE0C4D" w:rsidRPr="00776E19" w:rsidRDefault="00057C37" w:rsidP="00057C37">
      <w:pPr>
        <w:tabs>
          <w:tab w:val="left" w:pos="284"/>
          <w:tab w:val="left" w:pos="426"/>
        </w:tabs>
        <w:spacing w:after="120" w:line="228" w:lineRule="auto"/>
        <w:ind w:left="360"/>
        <w:jc w:val="both"/>
        <w:rPr>
          <w:rFonts w:eastAsia="MS Mincho"/>
          <w:noProof/>
          <w:lang w:val="uk-UA" w:eastAsia="uk-UA"/>
        </w:rPr>
      </w:pPr>
      <w:r w:rsidRPr="00776E19">
        <w:rPr>
          <w:rFonts w:eastAsia="MS Mincho"/>
          <w:noProof/>
          <w:lang w:val="ru-RU" w:eastAsia="uk-UA"/>
        </w:rPr>
        <w:t>[1</w:t>
      </w:r>
      <w:r w:rsidR="008D17C3" w:rsidRPr="00776E19">
        <w:rPr>
          <w:rFonts w:eastAsia="MS Mincho"/>
          <w:noProof/>
          <w:lang w:val="ru-RU" w:eastAsia="uk-UA"/>
        </w:rPr>
        <w:t>] http://ww</w:t>
      </w:r>
      <w:r w:rsidR="005A376C">
        <w:rPr>
          <w:rFonts w:eastAsia="MS Mincho"/>
          <w:noProof/>
          <w:lang w:val="ru-RU" w:eastAsia="uk-UA"/>
        </w:rPr>
        <w:t>w.autokraz.com.ua/index.php/ru/</w:t>
      </w:r>
    </w:p>
    <w:p w:rsidR="00BE0C4D" w:rsidRPr="00776E19" w:rsidRDefault="00057C37" w:rsidP="00057C37">
      <w:pPr>
        <w:tabs>
          <w:tab w:val="left" w:pos="284"/>
          <w:tab w:val="left" w:pos="426"/>
        </w:tabs>
        <w:spacing w:after="120" w:line="228" w:lineRule="auto"/>
        <w:ind w:left="360"/>
        <w:jc w:val="both"/>
        <w:rPr>
          <w:rFonts w:eastAsia="MS Mincho"/>
          <w:noProof/>
          <w:lang w:val="uk-UA" w:eastAsia="uk-UA"/>
        </w:rPr>
      </w:pPr>
      <w:r w:rsidRPr="00776E19">
        <w:rPr>
          <w:rFonts w:eastAsia="MS Mincho"/>
          <w:noProof/>
          <w:lang w:val="uk-UA" w:eastAsia="uk-UA"/>
        </w:rPr>
        <w:t xml:space="preserve">[2] </w:t>
      </w:r>
      <w:r w:rsidR="005A376C">
        <w:rPr>
          <w:rFonts w:eastAsia="MS Mincho"/>
          <w:noProof/>
          <w:lang w:val="uk-UA" w:eastAsia="uk-UA"/>
        </w:rPr>
        <w:t>http://www.ukr-prom.com</w:t>
      </w:r>
    </w:p>
    <w:p w:rsidR="008D17C3" w:rsidRPr="00776E19" w:rsidRDefault="00057C37" w:rsidP="00057C37">
      <w:pPr>
        <w:tabs>
          <w:tab w:val="left" w:pos="284"/>
          <w:tab w:val="left" w:pos="426"/>
        </w:tabs>
        <w:spacing w:after="120" w:line="228" w:lineRule="auto"/>
        <w:ind w:left="360"/>
        <w:jc w:val="both"/>
        <w:rPr>
          <w:rFonts w:eastAsia="MS Mincho"/>
          <w:noProof/>
          <w:lang w:val="uk-UA" w:eastAsia="uk-UA"/>
        </w:rPr>
      </w:pPr>
      <w:r w:rsidRPr="00776E19">
        <w:rPr>
          <w:rFonts w:eastAsia="MS Mincho"/>
          <w:noProof/>
          <w:lang w:val="ru-RU" w:eastAsia="uk-UA"/>
        </w:rPr>
        <w:t xml:space="preserve">[3] </w:t>
      </w:r>
      <w:r w:rsidR="008D17C3" w:rsidRPr="00776E19">
        <w:rPr>
          <w:rFonts w:eastAsia="MS Mincho"/>
          <w:noProof/>
          <w:lang w:val="uk-UA" w:eastAsia="uk-UA"/>
        </w:rPr>
        <w:t xml:space="preserve">http://www.upts.com.ua </w:t>
      </w:r>
    </w:p>
    <w:p w:rsidR="00F74D25" w:rsidRPr="00776E19" w:rsidRDefault="008D17C3" w:rsidP="008D17C3">
      <w:pPr>
        <w:tabs>
          <w:tab w:val="left" w:pos="284"/>
          <w:tab w:val="left" w:pos="426"/>
        </w:tabs>
        <w:spacing w:after="120" w:line="228" w:lineRule="auto"/>
        <w:jc w:val="both"/>
        <w:rPr>
          <w:rFonts w:eastAsia="MS Mincho"/>
          <w:noProof/>
          <w:lang w:val="uk-UA" w:eastAsia="uk-UA"/>
        </w:rPr>
      </w:pPr>
      <w:r w:rsidRPr="00776E19">
        <w:rPr>
          <w:rFonts w:eastAsia="MS Mincho"/>
          <w:noProof/>
          <w:lang w:val="uk-UA" w:eastAsia="uk-UA"/>
        </w:rPr>
        <w:t xml:space="preserve">       </w:t>
      </w:r>
      <w:r w:rsidR="00057C37" w:rsidRPr="00776E19">
        <w:rPr>
          <w:rFonts w:eastAsia="MS Mincho"/>
          <w:noProof/>
          <w:lang w:val="ru-RU" w:eastAsia="uk-UA"/>
        </w:rPr>
        <w:t xml:space="preserve">[4] </w:t>
      </w:r>
      <w:r w:rsidR="009A1736" w:rsidRPr="00776E19">
        <w:rPr>
          <w:rFonts w:eastAsia="MS Mincho"/>
          <w:noProof/>
          <w:lang w:val="uk-UA" w:eastAsia="uk-UA"/>
        </w:rPr>
        <w:t>ДСТУ на зварювальне обладнання, 10</w:t>
      </w:r>
      <w:r w:rsidR="005A376C">
        <w:rPr>
          <w:rFonts w:eastAsia="MS Mincho"/>
          <w:noProof/>
          <w:lang w:val="uk-UA" w:eastAsia="uk-UA"/>
        </w:rPr>
        <w:t>157-79</w:t>
      </w:r>
    </w:p>
    <w:p w:rsidR="00881968" w:rsidRPr="00776E19" w:rsidRDefault="00057C37" w:rsidP="00057C37">
      <w:pPr>
        <w:tabs>
          <w:tab w:val="left" w:pos="284"/>
          <w:tab w:val="left" w:pos="426"/>
        </w:tabs>
        <w:spacing w:after="120" w:line="228" w:lineRule="auto"/>
        <w:ind w:left="360"/>
        <w:jc w:val="both"/>
        <w:rPr>
          <w:rFonts w:eastAsia="MS Mincho"/>
          <w:noProof/>
          <w:lang w:val="uk-UA" w:eastAsia="uk-UA"/>
        </w:rPr>
      </w:pPr>
      <w:r w:rsidRPr="00776E19">
        <w:rPr>
          <w:rFonts w:eastAsia="MS Mincho"/>
          <w:noProof/>
          <w:lang w:val="ru-RU" w:eastAsia="uk-UA"/>
        </w:rPr>
        <w:t xml:space="preserve">[5] </w:t>
      </w:r>
      <w:r w:rsidR="00881968" w:rsidRPr="00776E19">
        <w:rPr>
          <w:rFonts w:eastAsia="MS Mincho"/>
          <w:noProof/>
          <w:lang w:val="uk-UA" w:eastAsia="uk-UA"/>
        </w:rPr>
        <w:t>ДСТУ на процеси зв</w:t>
      </w:r>
      <w:r w:rsidR="005A376C">
        <w:rPr>
          <w:rFonts w:eastAsia="MS Mincho"/>
          <w:noProof/>
          <w:lang w:val="uk-UA" w:eastAsia="uk-UA"/>
        </w:rPr>
        <w:t>арювання, 2456-94</w:t>
      </w:r>
    </w:p>
    <w:p w:rsidR="00881968" w:rsidRPr="00776E19" w:rsidRDefault="00057C37" w:rsidP="00057C37">
      <w:pPr>
        <w:tabs>
          <w:tab w:val="left" w:pos="284"/>
          <w:tab w:val="left" w:pos="426"/>
        </w:tabs>
        <w:spacing w:after="120" w:line="228" w:lineRule="auto"/>
        <w:ind w:left="360"/>
        <w:jc w:val="both"/>
        <w:rPr>
          <w:rFonts w:eastAsia="MS Mincho"/>
          <w:noProof/>
          <w:lang w:val="uk-UA" w:eastAsia="uk-UA"/>
        </w:rPr>
      </w:pPr>
      <w:r w:rsidRPr="00776E19">
        <w:rPr>
          <w:rFonts w:eastAsia="MS Mincho"/>
          <w:noProof/>
          <w:lang w:val="ru-RU" w:eastAsia="uk-UA"/>
        </w:rPr>
        <w:t xml:space="preserve">[6] </w:t>
      </w:r>
      <w:r w:rsidR="00881968" w:rsidRPr="00776E19">
        <w:rPr>
          <w:rFonts w:eastAsia="MS Mincho"/>
          <w:noProof/>
          <w:lang w:val="uk-UA" w:eastAsia="uk-UA"/>
        </w:rPr>
        <w:t>ДСТУ на газо</w:t>
      </w:r>
      <w:r w:rsidR="009A1736" w:rsidRPr="00776E19">
        <w:rPr>
          <w:rFonts w:eastAsia="MS Mincho"/>
          <w:noProof/>
          <w:lang w:val="uk-UA" w:eastAsia="uk-UA"/>
        </w:rPr>
        <w:t>ве зварюв</w:t>
      </w:r>
      <w:r w:rsidR="005A376C">
        <w:rPr>
          <w:rFonts w:eastAsia="MS Mincho"/>
          <w:noProof/>
          <w:lang w:val="uk-UA" w:eastAsia="uk-UA"/>
        </w:rPr>
        <w:t>ання і різання металів, 2894-94</w:t>
      </w:r>
    </w:p>
    <w:p w:rsidR="00881968" w:rsidRPr="00BE0C4D" w:rsidRDefault="00881968" w:rsidP="00881968">
      <w:pPr>
        <w:tabs>
          <w:tab w:val="left" w:pos="284"/>
          <w:tab w:val="left" w:pos="426"/>
        </w:tabs>
        <w:spacing w:after="120" w:line="228" w:lineRule="auto"/>
        <w:ind w:left="720"/>
        <w:jc w:val="both"/>
        <w:rPr>
          <w:rFonts w:eastAsia="MS Mincho"/>
          <w:noProof/>
          <w:lang w:val="uk-UA" w:eastAsia="uk-UA"/>
        </w:rPr>
      </w:pPr>
    </w:p>
    <w:p w:rsidR="00FE2BFC" w:rsidRDefault="00FE2BFC" w:rsidP="008B0A02">
      <w:pPr>
        <w:tabs>
          <w:tab w:val="left" w:pos="284"/>
          <w:tab w:val="left" w:pos="426"/>
        </w:tabs>
        <w:spacing w:after="120" w:line="228" w:lineRule="auto"/>
        <w:rPr>
          <w:rFonts w:ascii="Arial" w:eastAsia="MS Mincho" w:hAnsi="Arial" w:cs="Arial"/>
          <w:noProof/>
          <w:lang w:val="uk-UA" w:eastAsia="uk-UA"/>
        </w:rPr>
      </w:pPr>
    </w:p>
    <w:p w:rsidR="00FE2BFC" w:rsidRDefault="00FE2BFC" w:rsidP="008B0A02">
      <w:pPr>
        <w:tabs>
          <w:tab w:val="left" w:pos="284"/>
          <w:tab w:val="left" w:pos="426"/>
        </w:tabs>
        <w:spacing w:after="120" w:line="228" w:lineRule="auto"/>
        <w:rPr>
          <w:rFonts w:ascii="Arial" w:eastAsia="MS Mincho" w:hAnsi="Arial" w:cs="Arial"/>
          <w:noProof/>
          <w:lang w:val="uk-UA" w:eastAsia="uk-UA"/>
        </w:rPr>
      </w:pPr>
    </w:p>
    <w:p w:rsidR="00FE2BFC" w:rsidRDefault="00FE2BFC" w:rsidP="008B0A02">
      <w:pPr>
        <w:tabs>
          <w:tab w:val="left" w:pos="284"/>
          <w:tab w:val="left" w:pos="426"/>
        </w:tabs>
        <w:spacing w:after="120" w:line="228" w:lineRule="auto"/>
        <w:rPr>
          <w:rFonts w:ascii="Arial" w:eastAsia="MS Mincho" w:hAnsi="Arial" w:cs="Arial"/>
          <w:noProof/>
          <w:lang w:val="uk-UA" w:eastAsia="uk-UA"/>
        </w:rPr>
      </w:pPr>
    </w:p>
    <w:p w:rsidR="00FE2BFC" w:rsidRDefault="00FE2BFC" w:rsidP="008B0A02">
      <w:pPr>
        <w:tabs>
          <w:tab w:val="left" w:pos="284"/>
          <w:tab w:val="left" w:pos="426"/>
        </w:tabs>
        <w:spacing w:after="120" w:line="228" w:lineRule="auto"/>
        <w:rPr>
          <w:rFonts w:ascii="Arial" w:eastAsia="MS Mincho" w:hAnsi="Arial" w:cs="Arial"/>
          <w:noProof/>
          <w:lang w:val="uk-UA" w:eastAsia="uk-UA"/>
        </w:rPr>
      </w:pPr>
    </w:p>
    <w:sectPr w:rsidR="00FE2BFC" w:rsidSect="00E71197">
      <w:type w:val="continuous"/>
      <w:pgSz w:w="11909" w:h="16834" w:code="9"/>
      <w:pgMar w:top="1080" w:right="734" w:bottom="1985" w:left="734" w:header="720" w:footer="720" w:gutter="0"/>
      <w:cols w:num="2"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F5632"/>
    <w:multiLevelType w:val="hybridMultilevel"/>
    <w:tmpl w:val="EB9449C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7660336"/>
    <w:multiLevelType w:val="hybridMultilevel"/>
    <w:tmpl w:val="174E7F2E"/>
    <w:lvl w:ilvl="0" w:tplc="7FB2595E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lang w:val="ru-RU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>
    <w:nsid w:val="3CC7512C"/>
    <w:multiLevelType w:val="hybridMultilevel"/>
    <w:tmpl w:val="6F220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9603E"/>
    <w:multiLevelType w:val="multilevel"/>
    <w:tmpl w:val="6F600F1A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2"/>
        <w:szCs w:val="32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  <w:lang w:val="ru-RU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7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8">
    <w:nsid w:val="6C402C58"/>
    <w:multiLevelType w:val="hybridMultilevel"/>
    <w:tmpl w:val="617A03F0"/>
    <w:lvl w:ilvl="0" w:tplc="71CC1762">
      <w:start w:val="1"/>
      <w:numFmt w:val="decimal"/>
      <w:pStyle w:val="figurecaption"/>
      <w:lvlText w:val="Рис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CD32DA8"/>
    <w:multiLevelType w:val="singleLevel"/>
    <w:tmpl w:val="E774F174"/>
    <w:lvl w:ilvl="0">
      <w:start w:val="1"/>
      <w:numFmt w:val="upperRoman"/>
      <w:pStyle w:val="tablehead"/>
      <w:lvlText w:val="ТАБЛИЦЯ %1. "/>
      <w:lvlJc w:val="left"/>
      <w:pPr>
        <w:tabs>
          <w:tab w:val="num" w:pos="108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0">
    <w:nsid w:val="7A2F2728"/>
    <w:multiLevelType w:val="hybridMultilevel"/>
    <w:tmpl w:val="60F03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pPr>
        <w:ind w:left="74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  <w:num w:numId="11">
    <w:abstractNumId w:val="1"/>
  </w:num>
  <w:num w:numId="12">
    <w:abstractNumId w:val="11"/>
  </w:num>
  <w:num w:numId="13">
    <w:abstractNumId w:val="5"/>
  </w:num>
  <w:num w:numId="14">
    <w:abstractNumId w:val="10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1028"/>
  <w:doNotTrackMoves/>
  <w:defaultTabStop w:val="720"/>
  <w:doNotHyphenateCaps/>
  <w:characterSpacingControl w:val="doNotCompress"/>
  <w:doNotValidateAgainstSchema/>
  <w:doNotDemarcateInvalidXml/>
  <w:compat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59A6"/>
    <w:rsid w:val="00035E65"/>
    <w:rsid w:val="0004390D"/>
    <w:rsid w:val="00047062"/>
    <w:rsid w:val="00057C37"/>
    <w:rsid w:val="000A79FD"/>
    <w:rsid w:val="000B4641"/>
    <w:rsid w:val="000B52D6"/>
    <w:rsid w:val="000C1BE5"/>
    <w:rsid w:val="000C77C4"/>
    <w:rsid w:val="000F1C80"/>
    <w:rsid w:val="000F4361"/>
    <w:rsid w:val="000F4693"/>
    <w:rsid w:val="0010711E"/>
    <w:rsid w:val="00127EDD"/>
    <w:rsid w:val="00170359"/>
    <w:rsid w:val="0017191F"/>
    <w:rsid w:val="00186665"/>
    <w:rsid w:val="001C128D"/>
    <w:rsid w:val="001C2A21"/>
    <w:rsid w:val="002227D2"/>
    <w:rsid w:val="0023755E"/>
    <w:rsid w:val="002555EE"/>
    <w:rsid w:val="00260B02"/>
    <w:rsid w:val="00276735"/>
    <w:rsid w:val="002864A3"/>
    <w:rsid w:val="002A7D5D"/>
    <w:rsid w:val="002B3B81"/>
    <w:rsid w:val="002B6A54"/>
    <w:rsid w:val="002D2A9E"/>
    <w:rsid w:val="00373CED"/>
    <w:rsid w:val="0037614B"/>
    <w:rsid w:val="00384C78"/>
    <w:rsid w:val="0039677B"/>
    <w:rsid w:val="003A40CA"/>
    <w:rsid w:val="003A47B5"/>
    <w:rsid w:val="003A59A6"/>
    <w:rsid w:val="003B00BF"/>
    <w:rsid w:val="003D1BE9"/>
    <w:rsid w:val="003E038C"/>
    <w:rsid w:val="003E63CB"/>
    <w:rsid w:val="004059FE"/>
    <w:rsid w:val="00406FD2"/>
    <w:rsid w:val="004445B3"/>
    <w:rsid w:val="004556AC"/>
    <w:rsid w:val="004B3972"/>
    <w:rsid w:val="004C06C2"/>
    <w:rsid w:val="00525811"/>
    <w:rsid w:val="00527828"/>
    <w:rsid w:val="00541204"/>
    <w:rsid w:val="00587F8E"/>
    <w:rsid w:val="005A376C"/>
    <w:rsid w:val="005B4C11"/>
    <w:rsid w:val="005B520E"/>
    <w:rsid w:val="005B535B"/>
    <w:rsid w:val="005F4365"/>
    <w:rsid w:val="00603221"/>
    <w:rsid w:val="006108A4"/>
    <w:rsid w:val="00610C49"/>
    <w:rsid w:val="006268FD"/>
    <w:rsid w:val="006550E5"/>
    <w:rsid w:val="0066106B"/>
    <w:rsid w:val="006C4648"/>
    <w:rsid w:val="006D0249"/>
    <w:rsid w:val="006D7B97"/>
    <w:rsid w:val="006F49FA"/>
    <w:rsid w:val="007119CE"/>
    <w:rsid w:val="0072064C"/>
    <w:rsid w:val="007442B3"/>
    <w:rsid w:val="00753F7B"/>
    <w:rsid w:val="007543A4"/>
    <w:rsid w:val="00757C50"/>
    <w:rsid w:val="00775EF7"/>
    <w:rsid w:val="00776E19"/>
    <w:rsid w:val="00787C5A"/>
    <w:rsid w:val="007919DE"/>
    <w:rsid w:val="007960F3"/>
    <w:rsid w:val="007C0308"/>
    <w:rsid w:val="008014D2"/>
    <w:rsid w:val="00805251"/>
    <w:rsid w:val="008054BC"/>
    <w:rsid w:val="00854B49"/>
    <w:rsid w:val="00881968"/>
    <w:rsid w:val="008939CC"/>
    <w:rsid w:val="008A55B5"/>
    <w:rsid w:val="008A758A"/>
    <w:rsid w:val="008A75C8"/>
    <w:rsid w:val="008B0A02"/>
    <w:rsid w:val="008D17C3"/>
    <w:rsid w:val="008F7752"/>
    <w:rsid w:val="00916FF5"/>
    <w:rsid w:val="00923340"/>
    <w:rsid w:val="0097508D"/>
    <w:rsid w:val="00994993"/>
    <w:rsid w:val="009A1736"/>
    <w:rsid w:val="009C2C4C"/>
    <w:rsid w:val="009D7FC6"/>
    <w:rsid w:val="00A510F7"/>
    <w:rsid w:val="00A5415B"/>
    <w:rsid w:val="00A87A70"/>
    <w:rsid w:val="00AA7910"/>
    <w:rsid w:val="00AC6519"/>
    <w:rsid w:val="00AE2B51"/>
    <w:rsid w:val="00AE6956"/>
    <w:rsid w:val="00AF1282"/>
    <w:rsid w:val="00B710B9"/>
    <w:rsid w:val="00B75276"/>
    <w:rsid w:val="00BA6328"/>
    <w:rsid w:val="00BC0AEB"/>
    <w:rsid w:val="00BE0C4D"/>
    <w:rsid w:val="00BF64EE"/>
    <w:rsid w:val="00BF7B24"/>
    <w:rsid w:val="00C17CF1"/>
    <w:rsid w:val="00C206C6"/>
    <w:rsid w:val="00C21624"/>
    <w:rsid w:val="00C56D62"/>
    <w:rsid w:val="00CB0C6E"/>
    <w:rsid w:val="00CB66E6"/>
    <w:rsid w:val="00CD27F1"/>
    <w:rsid w:val="00CE5671"/>
    <w:rsid w:val="00CF3151"/>
    <w:rsid w:val="00D07047"/>
    <w:rsid w:val="00D32B70"/>
    <w:rsid w:val="00D55335"/>
    <w:rsid w:val="00D825D8"/>
    <w:rsid w:val="00D9156D"/>
    <w:rsid w:val="00DA3DD3"/>
    <w:rsid w:val="00DB1A14"/>
    <w:rsid w:val="00DC03A6"/>
    <w:rsid w:val="00DD5AA6"/>
    <w:rsid w:val="00E114A4"/>
    <w:rsid w:val="00E71197"/>
    <w:rsid w:val="00E91219"/>
    <w:rsid w:val="00EA506F"/>
    <w:rsid w:val="00EB0B24"/>
    <w:rsid w:val="00EB233E"/>
    <w:rsid w:val="00ED7774"/>
    <w:rsid w:val="00EE4362"/>
    <w:rsid w:val="00EF18D7"/>
    <w:rsid w:val="00EF1E8A"/>
    <w:rsid w:val="00EF3A1A"/>
    <w:rsid w:val="00F0114B"/>
    <w:rsid w:val="00F0166A"/>
    <w:rsid w:val="00F02521"/>
    <w:rsid w:val="00F42236"/>
    <w:rsid w:val="00F504E8"/>
    <w:rsid w:val="00F74D25"/>
    <w:rsid w:val="00F81E65"/>
    <w:rsid w:val="00FB507A"/>
    <w:rsid w:val="00FC6005"/>
    <w:rsid w:val="00FE2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4"/>
      </w:numPr>
      <w:tabs>
        <w:tab w:val="left" w:pos="216"/>
      </w:tabs>
      <w:spacing w:before="160" w:after="8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EF3A1A"/>
    <w:pPr>
      <w:keepNext/>
      <w:keepLines/>
      <w:numPr>
        <w:ilvl w:val="1"/>
        <w:numId w:val="5"/>
      </w:numPr>
      <w:tabs>
        <w:tab w:val="clear" w:pos="360"/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  <w:lang/>
    </w:rPr>
  </w:style>
  <w:style w:type="paragraph" w:styleId="3">
    <w:name w:val="heading 3"/>
    <w:basedOn w:val="a"/>
    <w:next w:val="a"/>
    <w:link w:val="30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  <w:lang/>
    </w:rPr>
  </w:style>
  <w:style w:type="paragraph" w:styleId="4">
    <w:name w:val="heading 4"/>
    <w:basedOn w:val="a"/>
    <w:next w:val="a"/>
    <w:link w:val="40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  <w:lang/>
    </w:rPr>
  </w:style>
  <w:style w:type="paragraph" w:styleId="5">
    <w:name w:val="heading 5"/>
    <w:basedOn w:val="a"/>
    <w:next w:val="a"/>
    <w:link w:val="50"/>
    <w:uiPriority w:val="9"/>
    <w:qFormat/>
    <w:pPr>
      <w:tabs>
        <w:tab w:val="left" w:pos="360"/>
      </w:tabs>
      <w:spacing w:before="160" w:after="8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uiPriority w:val="9"/>
    <w:unhideWhenUsed/>
    <w:qFormat/>
    <w:rsid w:val="00DB1A1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30">
    <w:name w:val="Заголовок 3 Знак"/>
    <w:link w:val="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40">
    <w:name w:val="Заголовок 4 Знак"/>
    <w:link w:val="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50">
    <w:name w:val="Заголовок 5 Знак"/>
    <w:link w:val="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a3">
    <w:name w:val="Body Text"/>
    <w:basedOn w:val="a"/>
    <w:link w:val="a4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lang/>
    </w:rPr>
  </w:style>
  <w:style w:type="character" w:customStyle="1" w:styleId="a4">
    <w:name w:val="Основной текст Знак"/>
    <w:link w:val="a3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a3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a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a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character" w:styleId="a5">
    <w:name w:val="Hyperlink"/>
    <w:uiPriority w:val="99"/>
    <w:unhideWhenUsed/>
    <w:rsid w:val="00C56D6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16F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lang/>
    </w:rPr>
  </w:style>
  <w:style w:type="character" w:customStyle="1" w:styleId="HTML0">
    <w:name w:val="Стандартный HTML Знак"/>
    <w:link w:val="HTML"/>
    <w:uiPriority w:val="99"/>
    <w:semiHidden/>
    <w:rsid w:val="00916FF5"/>
    <w:rPr>
      <w:rFonts w:ascii="Courier New" w:hAnsi="Courier New" w:cs="Courier New"/>
    </w:rPr>
  </w:style>
  <w:style w:type="character" w:customStyle="1" w:styleId="60">
    <w:name w:val="Заголовок 6 Знак"/>
    <w:link w:val="6"/>
    <w:uiPriority w:val="9"/>
    <w:rsid w:val="00DB1A14"/>
    <w:rPr>
      <w:rFonts w:ascii="Calibri" w:eastAsia="Times New Roman" w:hAnsi="Calibri" w:cs="Times New Roman"/>
      <w:b/>
      <w:bCs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yg_dimas@ukr.net" TargetMode="External"/><Relationship Id="rId11" Type="http://schemas.openxmlformats.org/officeDocument/2006/relationships/image" Target="https://worldoftools.com.ua/photos/2230/big/mnogofunkcionalnyiy-instrument-dremel-3000-3000-15-f0133000jc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0950F-C7AE-4253-838B-3A39F6EAC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741</Words>
  <Characters>5509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6238</CharactersWithSpaces>
  <SharedDoc>false</SharedDoc>
  <HLinks>
    <vt:vector size="6" baseType="variant">
      <vt:variant>
        <vt:i4>327684</vt:i4>
      </vt:variant>
      <vt:variant>
        <vt:i4>0</vt:i4>
      </vt:variant>
      <vt:variant>
        <vt:i4>0</vt:i4>
      </vt:variant>
      <vt:variant>
        <vt:i4>5</vt:i4>
      </vt:variant>
      <vt:variant>
        <vt:lpwstr>mailto:gyg_dimas@ukr.net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Пользователь</cp:lastModifiedBy>
  <cp:revision>2</cp:revision>
  <dcterms:created xsi:type="dcterms:W3CDTF">2019-03-29T07:30:00Z</dcterms:created>
  <dcterms:modified xsi:type="dcterms:W3CDTF">2019-03-29T07:30:00Z</dcterms:modified>
</cp:coreProperties>
</file>